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51" w:rsidRPr="006A2F45" w:rsidRDefault="00654C51" w:rsidP="00464E1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F45">
        <w:rPr>
          <w:rFonts w:ascii="Times New Roman" w:hAnsi="Times New Roman" w:cs="Times New Roman"/>
          <w:b/>
          <w:bCs/>
          <w:sz w:val="28"/>
          <w:szCs w:val="28"/>
        </w:rPr>
        <w:t>Zámenná zmluva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4C51" w:rsidRPr="00C41406" w:rsidRDefault="00654C51" w:rsidP="00464E1B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>uzatvorená podľa § 611 zákona č. 40/1964 Zb. Občianskeho zákonníka</w:t>
      </w:r>
    </w:p>
    <w:p w:rsidR="00654C51" w:rsidRPr="00C41406" w:rsidRDefault="00654C51" w:rsidP="00464E1B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>v znení neskorších predpisov</w:t>
      </w:r>
    </w:p>
    <w:p w:rsidR="00654C51" w:rsidRPr="00C41406" w:rsidRDefault="00654C51" w:rsidP="00464E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54C51" w:rsidRPr="00C41406" w:rsidRDefault="00654C51" w:rsidP="00CE56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4C51" w:rsidRDefault="00654C51" w:rsidP="00464E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51" w:rsidRPr="00C41406" w:rsidRDefault="00654C51" w:rsidP="00464E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1406">
        <w:rPr>
          <w:rFonts w:ascii="Times New Roman" w:hAnsi="Times New Roman" w:cs="Times New Roman"/>
          <w:b/>
          <w:bCs/>
          <w:sz w:val="24"/>
          <w:szCs w:val="24"/>
        </w:rPr>
        <w:t>Zamieňajúci 1:</w:t>
      </w:r>
    </w:p>
    <w:p w:rsidR="00654C51" w:rsidRPr="006A2F45" w:rsidRDefault="00654C51" w:rsidP="00464E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</w:t>
      </w:r>
      <w:r w:rsidRPr="00C41406">
        <w:rPr>
          <w:rFonts w:ascii="Times New Roman" w:hAnsi="Times New Roman" w:cs="Times New Roman"/>
          <w:sz w:val="24"/>
          <w:szCs w:val="24"/>
        </w:rPr>
        <w:t>:</w:t>
      </w:r>
      <w:r w:rsidRPr="00C41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03C88">
        <w:rPr>
          <w:rFonts w:ascii="Times New Roman" w:hAnsi="Times New Roman" w:cs="Times New Roman"/>
          <w:b/>
          <w:bCs/>
          <w:sz w:val="24"/>
          <w:szCs w:val="24"/>
        </w:rPr>
        <w:t>Obec Rašice</w:t>
      </w:r>
    </w:p>
    <w:p w:rsidR="00654C51" w:rsidRDefault="00654C51" w:rsidP="0046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 w:rsidRPr="00C41406">
        <w:rPr>
          <w:rFonts w:ascii="Times New Roman" w:hAnsi="Times New Roman" w:cs="Times New Roman"/>
          <w:sz w:val="24"/>
          <w:szCs w:val="24"/>
        </w:rPr>
        <w:t>:</w:t>
      </w:r>
      <w:r w:rsidRPr="00C41406">
        <w:rPr>
          <w:rFonts w:ascii="Times New Roman" w:hAnsi="Times New Roman" w:cs="Times New Roman"/>
          <w:sz w:val="24"/>
          <w:szCs w:val="24"/>
        </w:rPr>
        <w:tab/>
      </w:r>
      <w:r w:rsidRPr="00C41406">
        <w:rPr>
          <w:rFonts w:ascii="Times New Roman" w:hAnsi="Times New Roman" w:cs="Times New Roman"/>
          <w:sz w:val="24"/>
          <w:szCs w:val="24"/>
        </w:rPr>
        <w:tab/>
      </w:r>
      <w:r w:rsidRPr="00C41406">
        <w:rPr>
          <w:rFonts w:ascii="Times New Roman" w:hAnsi="Times New Roman" w:cs="Times New Roman"/>
          <w:sz w:val="24"/>
          <w:szCs w:val="24"/>
        </w:rPr>
        <w:tab/>
      </w:r>
      <w:r w:rsidRPr="00C41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Rašice 62, 982 62 Rašice</w:t>
      </w:r>
    </w:p>
    <w:p w:rsidR="00654C51" w:rsidRPr="00C41406" w:rsidRDefault="00654C51" w:rsidP="0046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Zastúpené:                               </w:t>
      </w:r>
      <w:r w:rsidRPr="00003C88">
        <w:rPr>
          <w:rFonts w:ascii="Times New Roman" w:hAnsi="Times New Roman" w:cs="Times New Roman"/>
          <w:sz w:val="24"/>
          <w:szCs w:val="24"/>
        </w:rPr>
        <w:t>Aladár Miklós</w:t>
      </w:r>
      <w:r>
        <w:rPr>
          <w:rFonts w:ascii="Times New Roman" w:hAnsi="Times New Roman" w:cs="Times New Roman"/>
          <w:sz w:val="24"/>
          <w:szCs w:val="24"/>
        </w:rPr>
        <w:t xml:space="preserve"> – starosta</w:t>
      </w:r>
    </w:p>
    <w:p w:rsidR="00654C51" w:rsidRPr="00C41406" w:rsidRDefault="00654C51" w:rsidP="0046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</w:t>
      </w:r>
      <w:r w:rsidRPr="00C41406">
        <w:rPr>
          <w:rFonts w:ascii="Times New Roman" w:hAnsi="Times New Roman" w:cs="Times New Roman"/>
          <w:sz w:val="24"/>
          <w:szCs w:val="24"/>
        </w:rPr>
        <w:t>:</w:t>
      </w:r>
      <w:r w:rsidRPr="00C41406">
        <w:rPr>
          <w:rFonts w:ascii="Times New Roman" w:hAnsi="Times New Roman" w:cs="Times New Roman"/>
          <w:sz w:val="24"/>
          <w:szCs w:val="24"/>
        </w:rPr>
        <w:tab/>
      </w:r>
      <w:r w:rsidRPr="00C41406">
        <w:rPr>
          <w:rFonts w:ascii="Times New Roman" w:hAnsi="Times New Roman" w:cs="Times New Roman"/>
          <w:sz w:val="24"/>
          <w:szCs w:val="24"/>
        </w:rPr>
        <w:tab/>
      </w:r>
      <w:r w:rsidRPr="00C41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3C88">
        <w:rPr>
          <w:rFonts w:ascii="Times New Roman" w:hAnsi="Times New Roman" w:cs="Times New Roman"/>
          <w:sz w:val="24"/>
          <w:szCs w:val="24"/>
        </w:rPr>
        <w:t>00649767</w:t>
      </w:r>
    </w:p>
    <w:p w:rsidR="00654C51" w:rsidRPr="00C41406" w:rsidRDefault="00654C51" w:rsidP="00464E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 xml:space="preserve"> (ďalej len„zamieňajúci 1“)</w:t>
      </w:r>
    </w:p>
    <w:p w:rsidR="00654C51" w:rsidRPr="00C41406" w:rsidRDefault="00654C51" w:rsidP="00464E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51" w:rsidRPr="00C41406" w:rsidRDefault="00654C51" w:rsidP="00464E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1406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654C51" w:rsidRPr="00C41406" w:rsidRDefault="00654C51" w:rsidP="00464E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51" w:rsidRPr="00C41406" w:rsidRDefault="00654C51" w:rsidP="00464E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1406">
        <w:rPr>
          <w:rFonts w:ascii="Times New Roman" w:hAnsi="Times New Roman" w:cs="Times New Roman"/>
          <w:b/>
          <w:bCs/>
          <w:sz w:val="24"/>
          <w:szCs w:val="24"/>
        </w:rPr>
        <w:t>Zamieňajúci 2:</w:t>
      </w:r>
    </w:p>
    <w:p w:rsidR="00654C51" w:rsidRPr="00003C88" w:rsidRDefault="00654C51" w:rsidP="00003C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</w:t>
      </w:r>
      <w:r w:rsidRPr="00C41406">
        <w:rPr>
          <w:rFonts w:ascii="Times New Roman" w:hAnsi="Times New Roman" w:cs="Times New Roman"/>
          <w:sz w:val="24"/>
          <w:szCs w:val="24"/>
        </w:rPr>
        <w:t>:</w:t>
      </w:r>
      <w:r w:rsidRPr="00C41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03C88">
        <w:rPr>
          <w:rFonts w:ascii="Times New Roman" w:hAnsi="Times New Roman" w:cs="Times New Roman"/>
          <w:b/>
          <w:bCs/>
          <w:sz w:val="24"/>
          <w:szCs w:val="24"/>
        </w:rPr>
        <w:t>Reformovaná kresťanská cirkev na Slovensku</w:t>
      </w:r>
    </w:p>
    <w:p w:rsidR="00654C51" w:rsidRPr="006A2F45" w:rsidRDefault="00654C51" w:rsidP="00003C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3C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Dcérocirkevný zbor Rašice</w:t>
      </w:r>
    </w:p>
    <w:p w:rsidR="00654C51" w:rsidRDefault="00654C51" w:rsidP="00003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 w:rsidRPr="00C41406">
        <w:rPr>
          <w:rFonts w:ascii="Times New Roman" w:hAnsi="Times New Roman" w:cs="Times New Roman"/>
          <w:sz w:val="24"/>
          <w:szCs w:val="24"/>
        </w:rPr>
        <w:t>:</w:t>
      </w:r>
      <w:r w:rsidRPr="00C41406">
        <w:rPr>
          <w:rFonts w:ascii="Times New Roman" w:hAnsi="Times New Roman" w:cs="Times New Roman"/>
          <w:sz w:val="24"/>
          <w:szCs w:val="24"/>
        </w:rPr>
        <w:tab/>
      </w:r>
      <w:r w:rsidRPr="00C41406">
        <w:rPr>
          <w:rFonts w:ascii="Times New Roman" w:hAnsi="Times New Roman" w:cs="Times New Roman"/>
          <w:sz w:val="24"/>
          <w:szCs w:val="24"/>
        </w:rPr>
        <w:tab/>
      </w:r>
      <w:r w:rsidRPr="00C41406">
        <w:rPr>
          <w:rFonts w:ascii="Times New Roman" w:hAnsi="Times New Roman" w:cs="Times New Roman"/>
          <w:sz w:val="24"/>
          <w:szCs w:val="24"/>
        </w:rPr>
        <w:tab/>
      </w:r>
      <w:r w:rsidRPr="00C41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Skerešovo 41, 982 62 Skerešovo</w:t>
      </w:r>
    </w:p>
    <w:p w:rsidR="00654C51" w:rsidRPr="00003C88" w:rsidRDefault="00654C51" w:rsidP="00003C8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Zastúpené: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Ladislav Tóth</w:t>
      </w:r>
      <w:r w:rsidRPr="00003C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54C51" w:rsidRPr="00003C88" w:rsidRDefault="00654C51" w:rsidP="00003C8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3C8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reformovaný duchovný</w:t>
      </w:r>
    </w:p>
    <w:p w:rsidR="00654C51" w:rsidRPr="00C41406" w:rsidRDefault="00654C51" w:rsidP="00003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</w:t>
      </w:r>
      <w:r w:rsidRPr="00C41406">
        <w:rPr>
          <w:rFonts w:ascii="Times New Roman" w:hAnsi="Times New Roman" w:cs="Times New Roman"/>
          <w:sz w:val="24"/>
          <w:szCs w:val="24"/>
        </w:rPr>
        <w:t>:</w:t>
      </w:r>
      <w:r w:rsidRPr="00C41406">
        <w:rPr>
          <w:rFonts w:ascii="Times New Roman" w:hAnsi="Times New Roman" w:cs="Times New Roman"/>
          <w:sz w:val="24"/>
          <w:szCs w:val="24"/>
        </w:rPr>
        <w:tab/>
      </w:r>
      <w:r w:rsidRPr="00C41406">
        <w:rPr>
          <w:rFonts w:ascii="Times New Roman" w:hAnsi="Times New Roman" w:cs="Times New Roman"/>
          <w:sz w:val="24"/>
          <w:szCs w:val="24"/>
        </w:rPr>
        <w:tab/>
      </w:r>
      <w:r w:rsidRPr="00C41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42003521</w:t>
      </w:r>
    </w:p>
    <w:p w:rsidR="00654C51" w:rsidRPr="00C41406" w:rsidRDefault="00654C51" w:rsidP="00464E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>(ďalej len„zamieňajúci 2“)</w:t>
      </w:r>
    </w:p>
    <w:p w:rsidR="00654C51" w:rsidRPr="00C41406" w:rsidRDefault="00654C51" w:rsidP="00464E1B">
      <w:pPr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51" w:rsidRPr="00C41406" w:rsidRDefault="00654C51" w:rsidP="00464E1B">
      <w:pPr>
        <w:rPr>
          <w:rFonts w:ascii="Times New Roman" w:hAnsi="Times New Roman" w:cs="Times New Roman"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>sa dohodli na uzatvorení tejto zámennej</w:t>
      </w:r>
      <w:r w:rsidRPr="00C414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1406">
        <w:rPr>
          <w:rFonts w:ascii="Times New Roman" w:hAnsi="Times New Roman" w:cs="Times New Roman"/>
          <w:sz w:val="24"/>
          <w:szCs w:val="24"/>
        </w:rPr>
        <w:t>zmluvy (ďalej len „zmluva“):</w:t>
      </w:r>
    </w:p>
    <w:p w:rsidR="00654C51" w:rsidRPr="00C41406" w:rsidRDefault="00654C51" w:rsidP="00464E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4C51" w:rsidRDefault="00654C51" w:rsidP="002A2E4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51" w:rsidRPr="00C41406" w:rsidRDefault="00654C51" w:rsidP="002A2E4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406">
        <w:rPr>
          <w:rFonts w:ascii="Times New Roman" w:hAnsi="Times New Roman" w:cs="Times New Roman"/>
          <w:b/>
          <w:bCs/>
          <w:sz w:val="24"/>
          <w:szCs w:val="24"/>
        </w:rPr>
        <w:t>Článok I</w:t>
      </w:r>
    </w:p>
    <w:p w:rsidR="00654C51" w:rsidRPr="00C41406" w:rsidRDefault="00654C51" w:rsidP="002A2E4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406">
        <w:rPr>
          <w:rFonts w:ascii="Times New Roman" w:hAnsi="Times New Roman" w:cs="Times New Roman"/>
          <w:b/>
          <w:bCs/>
          <w:sz w:val="24"/>
          <w:szCs w:val="24"/>
        </w:rPr>
        <w:t>Úvodné ustanovenie</w:t>
      </w:r>
    </w:p>
    <w:p w:rsidR="00654C51" w:rsidRPr="00C41406" w:rsidRDefault="00654C51" w:rsidP="002A2E4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51" w:rsidRPr="00C41406" w:rsidRDefault="00654C51" w:rsidP="00CE5630">
      <w:pPr>
        <w:pStyle w:val="ListParagraph"/>
        <w:numPr>
          <w:ilvl w:val="0"/>
          <w:numId w:val="27"/>
        </w:numPr>
        <w:spacing w:after="0"/>
        <w:ind w:left="426" w:right="10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 xml:space="preserve">Zamieňajúci 1 je </w:t>
      </w:r>
      <w:r w:rsidRPr="00F679A2">
        <w:rPr>
          <w:rFonts w:ascii="Times New Roman" w:hAnsi="Times New Roman" w:cs="Times New Roman"/>
          <w:sz w:val="24"/>
          <w:szCs w:val="24"/>
        </w:rPr>
        <w:t>výlučným vlastníkom</w:t>
      </w:r>
      <w:r w:rsidRPr="00C41406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</w:t>
      </w:r>
      <w:r w:rsidRPr="00C41406">
        <w:rPr>
          <w:rFonts w:ascii="Times New Roman" w:hAnsi="Times New Roman" w:cs="Times New Roman"/>
          <w:sz w:val="24"/>
          <w:szCs w:val="24"/>
        </w:rPr>
        <w:t>nasledovnej nehnuteľnosti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4C51" w:rsidRDefault="00654C51" w:rsidP="006D5C6E">
      <w:pPr>
        <w:pStyle w:val="Zarkazkladnhotextu32"/>
        <w:tabs>
          <w:tab w:val="left" w:pos="1468"/>
          <w:tab w:val="left" w:pos="1856"/>
          <w:tab w:val="left" w:pos="2216"/>
        </w:tabs>
        <w:spacing w:before="0" w:line="276" w:lineRule="auto"/>
        <w:ind w:right="57" w:firstLine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 w:rsidRPr="006D5C6E">
        <w:rPr>
          <w:b/>
          <w:bCs/>
          <w:sz w:val="23"/>
          <w:szCs w:val="23"/>
        </w:rPr>
        <w:t>parcel</w:t>
      </w:r>
      <w:r>
        <w:rPr>
          <w:b/>
          <w:bCs/>
          <w:sz w:val="23"/>
          <w:szCs w:val="23"/>
        </w:rPr>
        <w:t>a</w:t>
      </w:r>
      <w:r w:rsidRPr="006D5C6E">
        <w:rPr>
          <w:b/>
          <w:bCs/>
          <w:sz w:val="23"/>
          <w:szCs w:val="23"/>
        </w:rPr>
        <w:t xml:space="preserve"> KN-</w:t>
      </w:r>
      <w:r>
        <w:rPr>
          <w:b/>
          <w:bCs/>
          <w:sz w:val="23"/>
          <w:szCs w:val="23"/>
        </w:rPr>
        <w:t>C</w:t>
      </w:r>
      <w:r w:rsidRPr="006D5C6E">
        <w:rPr>
          <w:b/>
          <w:bCs/>
          <w:sz w:val="23"/>
          <w:szCs w:val="23"/>
        </w:rPr>
        <w:t xml:space="preserve"> č. </w:t>
      </w:r>
      <w:r>
        <w:rPr>
          <w:b/>
          <w:bCs/>
          <w:sz w:val="23"/>
          <w:szCs w:val="23"/>
        </w:rPr>
        <w:t>1590/8</w:t>
      </w:r>
      <w:r w:rsidRPr="006D5C6E">
        <w:rPr>
          <w:b/>
          <w:bCs/>
          <w:sz w:val="23"/>
          <w:szCs w:val="23"/>
        </w:rPr>
        <w:t xml:space="preserve"> o výmere </w:t>
      </w:r>
      <w:r>
        <w:rPr>
          <w:b/>
          <w:bCs/>
          <w:sz w:val="23"/>
          <w:szCs w:val="23"/>
        </w:rPr>
        <w:t>128</w:t>
      </w:r>
      <w:r w:rsidRPr="006D5C6E">
        <w:rPr>
          <w:b/>
          <w:bCs/>
          <w:sz w:val="23"/>
          <w:szCs w:val="23"/>
        </w:rPr>
        <w:t xml:space="preserve"> m</w:t>
      </w:r>
      <w:r>
        <w:rPr>
          <w:b/>
          <w:bCs/>
          <w:sz w:val="23"/>
          <w:szCs w:val="23"/>
          <w:vertAlign w:val="superscript"/>
        </w:rPr>
        <w:t>2</w:t>
      </w:r>
      <w:r w:rsidRPr="006D5C6E">
        <w:rPr>
          <w:b/>
          <w:bCs/>
          <w:sz w:val="23"/>
          <w:szCs w:val="23"/>
        </w:rPr>
        <w:t xml:space="preserve">, </w:t>
      </w:r>
      <w:r w:rsidRPr="006D5C6E">
        <w:rPr>
          <w:sz w:val="23"/>
          <w:szCs w:val="23"/>
        </w:rPr>
        <w:t>druh pozemku:</w:t>
      </w:r>
      <w:r>
        <w:rPr>
          <w:sz w:val="23"/>
          <w:szCs w:val="23"/>
        </w:rPr>
        <w:t xml:space="preserve"> </w:t>
      </w:r>
      <w:r w:rsidRPr="006D5C6E">
        <w:rPr>
          <w:sz w:val="23"/>
          <w:szCs w:val="23"/>
        </w:rPr>
        <w:t>z</w:t>
      </w:r>
      <w:r>
        <w:rPr>
          <w:sz w:val="23"/>
          <w:szCs w:val="23"/>
        </w:rPr>
        <w:t>astavaná plocha a nádvorie</w:t>
      </w:r>
      <w:r w:rsidRPr="006D5C6E">
        <w:rPr>
          <w:sz w:val="23"/>
          <w:szCs w:val="23"/>
        </w:rPr>
        <w:t xml:space="preserve">, </w:t>
      </w:r>
      <w:r>
        <w:rPr>
          <w:sz w:val="23"/>
          <w:szCs w:val="23"/>
        </w:rPr>
        <w:t>zapísaná na LV č. 161, k. ú. Rašice v 1/1-ine,</w:t>
      </w:r>
    </w:p>
    <w:p w:rsidR="00654C51" w:rsidRDefault="00654C51" w:rsidP="006D5C6E">
      <w:pPr>
        <w:pStyle w:val="Zarkazkladnhotextu32"/>
        <w:tabs>
          <w:tab w:val="left" w:pos="1468"/>
          <w:tab w:val="left" w:pos="1856"/>
          <w:tab w:val="left" w:pos="2216"/>
        </w:tabs>
        <w:spacing w:before="0" w:line="276" w:lineRule="auto"/>
        <w:ind w:right="57" w:firstLine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 w:rsidRPr="006D5C6E">
        <w:rPr>
          <w:b/>
          <w:bCs/>
          <w:sz w:val="23"/>
          <w:szCs w:val="23"/>
        </w:rPr>
        <w:t>parcel</w:t>
      </w:r>
      <w:r>
        <w:rPr>
          <w:b/>
          <w:bCs/>
          <w:sz w:val="23"/>
          <w:szCs w:val="23"/>
        </w:rPr>
        <w:t>a</w:t>
      </w:r>
      <w:r w:rsidRPr="006D5C6E">
        <w:rPr>
          <w:b/>
          <w:bCs/>
          <w:sz w:val="23"/>
          <w:szCs w:val="23"/>
        </w:rPr>
        <w:t xml:space="preserve"> KN-</w:t>
      </w:r>
      <w:r>
        <w:rPr>
          <w:b/>
          <w:bCs/>
          <w:sz w:val="23"/>
          <w:szCs w:val="23"/>
        </w:rPr>
        <w:t>C</w:t>
      </w:r>
      <w:r w:rsidRPr="006D5C6E">
        <w:rPr>
          <w:b/>
          <w:bCs/>
          <w:sz w:val="23"/>
          <w:szCs w:val="23"/>
        </w:rPr>
        <w:t xml:space="preserve"> č. </w:t>
      </w:r>
      <w:r>
        <w:rPr>
          <w:b/>
          <w:bCs/>
          <w:sz w:val="23"/>
          <w:szCs w:val="23"/>
        </w:rPr>
        <w:t>1590/9</w:t>
      </w:r>
      <w:r w:rsidRPr="006D5C6E">
        <w:rPr>
          <w:b/>
          <w:bCs/>
          <w:sz w:val="23"/>
          <w:szCs w:val="23"/>
        </w:rPr>
        <w:t xml:space="preserve"> o výmere </w:t>
      </w:r>
      <w:r>
        <w:rPr>
          <w:b/>
          <w:bCs/>
          <w:sz w:val="23"/>
          <w:szCs w:val="23"/>
        </w:rPr>
        <w:t>27</w:t>
      </w:r>
      <w:r w:rsidRPr="006D5C6E">
        <w:rPr>
          <w:b/>
          <w:bCs/>
          <w:sz w:val="23"/>
          <w:szCs w:val="23"/>
        </w:rPr>
        <w:t xml:space="preserve"> m</w:t>
      </w:r>
      <w:r>
        <w:rPr>
          <w:b/>
          <w:bCs/>
          <w:sz w:val="23"/>
          <w:szCs w:val="23"/>
          <w:vertAlign w:val="superscript"/>
        </w:rPr>
        <w:t>2</w:t>
      </w:r>
      <w:r w:rsidRPr="006D5C6E">
        <w:rPr>
          <w:b/>
          <w:bCs/>
          <w:sz w:val="23"/>
          <w:szCs w:val="23"/>
        </w:rPr>
        <w:t xml:space="preserve">, </w:t>
      </w:r>
      <w:r w:rsidRPr="006D5C6E">
        <w:rPr>
          <w:sz w:val="23"/>
          <w:szCs w:val="23"/>
        </w:rPr>
        <w:t>druh pozemku:</w:t>
      </w:r>
      <w:r>
        <w:rPr>
          <w:sz w:val="23"/>
          <w:szCs w:val="23"/>
        </w:rPr>
        <w:t xml:space="preserve"> </w:t>
      </w:r>
      <w:r w:rsidRPr="006D5C6E">
        <w:rPr>
          <w:sz w:val="23"/>
          <w:szCs w:val="23"/>
        </w:rPr>
        <w:t>z</w:t>
      </w:r>
      <w:r>
        <w:rPr>
          <w:sz w:val="23"/>
          <w:szCs w:val="23"/>
        </w:rPr>
        <w:t>astavaná plocha a nádvorie</w:t>
      </w:r>
      <w:r w:rsidRPr="006D5C6E">
        <w:rPr>
          <w:sz w:val="23"/>
          <w:szCs w:val="23"/>
        </w:rPr>
        <w:t xml:space="preserve">, </w:t>
      </w:r>
      <w:r>
        <w:rPr>
          <w:sz w:val="23"/>
          <w:szCs w:val="23"/>
        </w:rPr>
        <w:t>zapísaná na LV č. 161, k. ú. Rašice v 1/1-ine,</w:t>
      </w:r>
    </w:p>
    <w:p w:rsidR="00654C51" w:rsidRDefault="00654C51" w:rsidP="006D5C6E">
      <w:pPr>
        <w:pStyle w:val="Zarkazkladnhotextu32"/>
        <w:tabs>
          <w:tab w:val="left" w:pos="1468"/>
          <w:tab w:val="left" w:pos="1856"/>
          <w:tab w:val="left" w:pos="2216"/>
        </w:tabs>
        <w:spacing w:before="0" w:line="276" w:lineRule="auto"/>
        <w:ind w:right="57" w:firstLine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 w:rsidRPr="006D5C6E">
        <w:rPr>
          <w:b/>
          <w:bCs/>
          <w:sz w:val="23"/>
          <w:szCs w:val="23"/>
        </w:rPr>
        <w:t>parcel</w:t>
      </w:r>
      <w:r>
        <w:rPr>
          <w:b/>
          <w:bCs/>
          <w:sz w:val="23"/>
          <w:szCs w:val="23"/>
        </w:rPr>
        <w:t>a</w:t>
      </w:r>
      <w:r w:rsidRPr="006D5C6E">
        <w:rPr>
          <w:b/>
          <w:bCs/>
          <w:sz w:val="23"/>
          <w:szCs w:val="23"/>
        </w:rPr>
        <w:t xml:space="preserve"> KN-</w:t>
      </w:r>
      <w:r>
        <w:rPr>
          <w:b/>
          <w:bCs/>
          <w:sz w:val="23"/>
          <w:szCs w:val="23"/>
        </w:rPr>
        <w:t>C</w:t>
      </w:r>
      <w:r w:rsidRPr="006D5C6E">
        <w:rPr>
          <w:b/>
          <w:bCs/>
          <w:sz w:val="23"/>
          <w:szCs w:val="23"/>
        </w:rPr>
        <w:t xml:space="preserve"> č. </w:t>
      </w:r>
      <w:r>
        <w:rPr>
          <w:b/>
          <w:bCs/>
          <w:sz w:val="23"/>
          <w:szCs w:val="23"/>
        </w:rPr>
        <w:t>1590/10</w:t>
      </w:r>
      <w:r w:rsidRPr="006D5C6E">
        <w:rPr>
          <w:b/>
          <w:bCs/>
          <w:sz w:val="23"/>
          <w:szCs w:val="23"/>
        </w:rPr>
        <w:t xml:space="preserve"> o výmere </w:t>
      </w:r>
      <w:r>
        <w:rPr>
          <w:b/>
          <w:bCs/>
          <w:sz w:val="23"/>
          <w:szCs w:val="23"/>
        </w:rPr>
        <w:t>11</w:t>
      </w:r>
      <w:r w:rsidRPr="006D5C6E">
        <w:rPr>
          <w:b/>
          <w:bCs/>
          <w:sz w:val="23"/>
          <w:szCs w:val="23"/>
        </w:rPr>
        <w:t xml:space="preserve"> m</w:t>
      </w:r>
      <w:r>
        <w:rPr>
          <w:b/>
          <w:bCs/>
          <w:sz w:val="23"/>
          <w:szCs w:val="23"/>
          <w:vertAlign w:val="superscript"/>
        </w:rPr>
        <w:t>2</w:t>
      </w:r>
      <w:r w:rsidRPr="006D5C6E">
        <w:rPr>
          <w:b/>
          <w:bCs/>
          <w:sz w:val="23"/>
          <w:szCs w:val="23"/>
        </w:rPr>
        <w:t xml:space="preserve">, </w:t>
      </w:r>
      <w:r w:rsidRPr="006D5C6E">
        <w:rPr>
          <w:sz w:val="23"/>
          <w:szCs w:val="23"/>
        </w:rPr>
        <w:t>druh pozemku:</w:t>
      </w:r>
      <w:r>
        <w:rPr>
          <w:sz w:val="23"/>
          <w:szCs w:val="23"/>
        </w:rPr>
        <w:t xml:space="preserve"> </w:t>
      </w:r>
      <w:r w:rsidRPr="006D5C6E">
        <w:rPr>
          <w:sz w:val="23"/>
          <w:szCs w:val="23"/>
        </w:rPr>
        <w:t>z</w:t>
      </w:r>
      <w:r>
        <w:rPr>
          <w:sz w:val="23"/>
          <w:szCs w:val="23"/>
        </w:rPr>
        <w:t>astavaná plocha a nádvorie</w:t>
      </w:r>
      <w:r w:rsidRPr="006D5C6E">
        <w:rPr>
          <w:sz w:val="23"/>
          <w:szCs w:val="23"/>
        </w:rPr>
        <w:t xml:space="preserve">, </w:t>
      </w:r>
      <w:r>
        <w:rPr>
          <w:sz w:val="23"/>
          <w:szCs w:val="23"/>
        </w:rPr>
        <w:t>zapísaná na LV č. 161, k. ú. Rašice v 1/1-ine,</w:t>
      </w:r>
    </w:p>
    <w:p w:rsidR="00654C51" w:rsidRDefault="00654C51" w:rsidP="006D5C6E">
      <w:pPr>
        <w:pStyle w:val="Zarkazkladnhotextu32"/>
        <w:tabs>
          <w:tab w:val="left" w:pos="1468"/>
          <w:tab w:val="left" w:pos="1856"/>
          <w:tab w:val="left" w:pos="2216"/>
        </w:tabs>
        <w:spacing w:before="0" w:line="276" w:lineRule="auto"/>
        <w:ind w:right="57" w:firstLine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 w:rsidRPr="006D5C6E">
        <w:rPr>
          <w:b/>
          <w:bCs/>
          <w:sz w:val="23"/>
          <w:szCs w:val="23"/>
        </w:rPr>
        <w:t>parcel</w:t>
      </w:r>
      <w:r>
        <w:rPr>
          <w:b/>
          <w:bCs/>
          <w:sz w:val="23"/>
          <w:szCs w:val="23"/>
        </w:rPr>
        <w:t>a</w:t>
      </w:r>
      <w:r w:rsidRPr="006D5C6E">
        <w:rPr>
          <w:b/>
          <w:bCs/>
          <w:sz w:val="23"/>
          <w:szCs w:val="23"/>
        </w:rPr>
        <w:t xml:space="preserve"> KN-</w:t>
      </w:r>
      <w:r>
        <w:rPr>
          <w:b/>
          <w:bCs/>
          <w:sz w:val="23"/>
          <w:szCs w:val="23"/>
        </w:rPr>
        <w:t>C</w:t>
      </w:r>
      <w:r w:rsidRPr="006D5C6E">
        <w:rPr>
          <w:b/>
          <w:bCs/>
          <w:sz w:val="23"/>
          <w:szCs w:val="23"/>
        </w:rPr>
        <w:t xml:space="preserve"> č. </w:t>
      </w:r>
      <w:r>
        <w:rPr>
          <w:b/>
          <w:bCs/>
          <w:sz w:val="23"/>
          <w:szCs w:val="23"/>
        </w:rPr>
        <w:t>1590/11</w:t>
      </w:r>
      <w:r w:rsidRPr="006D5C6E">
        <w:rPr>
          <w:b/>
          <w:bCs/>
          <w:sz w:val="23"/>
          <w:szCs w:val="23"/>
        </w:rPr>
        <w:t xml:space="preserve"> o výmere </w:t>
      </w:r>
      <w:r>
        <w:rPr>
          <w:b/>
          <w:bCs/>
          <w:sz w:val="23"/>
          <w:szCs w:val="23"/>
        </w:rPr>
        <w:t>8</w:t>
      </w:r>
      <w:r w:rsidRPr="006D5C6E">
        <w:rPr>
          <w:b/>
          <w:bCs/>
          <w:sz w:val="23"/>
          <w:szCs w:val="23"/>
        </w:rPr>
        <w:t xml:space="preserve"> m</w:t>
      </w:r>
      <w:r>
        <w:rPr>
          <w:b/>
          <w:bCs/>
          <w:sz w:val="23"/>
          <w:szCs w:val="23"/>
          <w:vertAlign w:val="superscript"/>
        </w:rPr>
        <w:t>2</w:t>
      </w:r>
      <w:r w:rsidRPr="006D5C6E">
        <w:rPr>
          <w:b/>
          <w:bCs/>
          <w:sz w:val="23"/>
          <w:szCs w:val="23"/>
        </w:rPr>
        <w:t xml:space="preserve">, </w:t>
      </w:r>
      <w:r w:rsidRPr="006D5C6E">
        <w:rPr>
          <w:sz w:val="23"/>
          <w:szCs w:val="23"/>
        </w:rPr>
        <w:t>druh pozemku:</w:t>
      </w:r>
      <w:r>
        <w:rPr>
          <w:sz w:val="23"/>
          <w:szCs w:val="23"/>
        </w:rPr>
        <w:t xml:space="preserve"> </w:t>
      </w:r>
      <w:r w:rsidRPr="006D5C6E">
        <w:rPr>
          <w:sz w:val="23"/>
          <w:szCs w:val="23"/>
        </w:rPr>
        <w:t>z</w:t>
      </w:r>
      <w:r>
        <w:rPr>
          <w:sz w:val="23"/>
          <w:szCs w:val="23"/>
        </w:rPr>
        <w:t>astavaná plocha a nádvorie</w:t>
      </w:r>
      <w:r w:rsidRPr="006D5C6E">
        <w:rPr>
          <w:sz w:val="23"/>
          <w:szCs w:val="23"/>
        </w:rPr>
        <w:t xml:space="preserve">, </w:t>
      </w:r>
      <w:r>
        <w:rPr>
          <w:sz w:val="23"/>
          <w:szCs w:val="23"/>
        </w:rPr>
        <w:t>zapísaná na LV č. 161, k. ú. Rašice v 1/1-ine,</w:t>
      </w:r>
    </w:p>
    <w:p w:rsidR="00654C51" w:rsidRDefault="00654C51" w:rsidP="006D5C6E">
      <w:pPr>
        <w:pStyle w:val="Zarkazkladnhotextu32"/>
        <w:tabs>
          <w:tab w:val="left" w:pos="1468"/>
          <w:tab w:val="left" w:pos="1856"/>
          <w:tab w:val="left" w:pos="2216"/>
        </w:tabs>
        <w:spacing w:before="0" w:line="276" w:lineRule="auto"/>
        <w:ind w:right="57" w:firstLine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 w:rsidRPr="006D5C6E">
        <w:rPr>
          <w:b/>
          <w:bCs/>
          <w:sz w:val="23"/>
          <w:szCs w:val="23"/>
        </w:rPr>
        <w:t>parcel</w:t>
      </w:r>
      <w:r>
        <w:rPr>
          <w:b/>
          <w:bCs/>
          <w:sz w:val="23"/>
          <w:szCs w:val="23"/>
        </w:rPr>
        <w:t>a</w:t>
      </w:r>
      <w:r w:rsidRPr="006D5C6E">
        <w:rPr>
          <w:b/>
          <w:bCs/>
          <w:sz w:val="23"/>
          <w:szCs w:val="23"/>
        </w:rPr>
        <w:t xml:space="preserve"> KN-</w:t>
      </w:r>
      <w:r>
        <w:rPr>
          <w:b/>
          <w:bCs/>
          <w:sz w:val="23"/>
          <w:szCs w:val="23"/>
        </w:rPr>
        <w:t>C</w:t>
      </w:r>
      <w:r w:rsidRPr="006D5C6E">
        <w:rPr>
          <w:b/>
          <w:bCs/>
          <w:sz w:val="23"/>
          <w:szCs w:val="23"/>
        </w:rPr>
        <w:t xml:space="preserve"> č. </w:t>
      </w:r>
      <w:r>
        <w:rPr>
          <w:b/>
          <w:bCs/>
          <w:sz w:val="23"/>
          <w:szCs w:val="23"/>
        </w:rPr>
        <w:t>1618/6</w:t>
      </w:r>
      <w:r w:rsidRPr="006D5C6E">
        <w:rPr>
          <w:b/>
          <w:bCs/>
          <w:sz w:val="23"/>
          <w:szCs w:val="23"/>
        </w:rPr>
        <w:t xml:space="preserve"> o výmere </w:t>
      </w:r>
      <w:r>
        <w:rPr>
          <w:b/>
          <w:bCs/>
          <w:sz w:val="23"/>
          <w:szCs w:val="23"/>
        </w:rPr>
        <w:t>9</w:t>
      </w:r>
      <w:r w:rsidRPr="006D5C6E">
        <w:rPr>
          <w:b/>
          <w:bCs/>
          <w:sz w:val="23"/>
          <w:szCs w:val="23"/>
        </w:rPr>
        <w:t xml:space="preserve"> m</w:t>
      </w:r>
      <w:r>
        <w:rPr>
          <w:b/>
          <w:bCs/>
          <w:sz w:val="23"/>
          <w:szCs w:val="23"/>
          <w:vertAlign w:val="superscript"/>
        </w:rPr>
        <w:t>2</w:t>
      </w:r>
      <w:r w:rsidRPr="006D5C6E">
        <w:rPr>
          <w:b/>
          <w:bCs/>
          <w:sz w:val="23"/>
          <w:szCs w:val="23"/>
        </w:rPr>
        <w:t xml:space="preserve">, </w:t>
      </w:r>
      <w:r w:rsidRPr="006D5C6E">
        <w:rPr>
          <w:sz w:val="23"/>
          <w:szCs w:val="23"/>
        </w:rPr>
        <w:t>druh pozemku:</w:t>
      </w:r>
      <w:r>
        <w:rPr>
          <w:sz w:val="23"/>
          <w:szCs w:val="23"/>
        </w:rPr>
        <w:t xml:space="preserve"> </w:t>
      </w:r>
      <w:r w:rsidRPr="006D5C6E">
        <w:rPr>
          <w:sz w:val="23"/>
          <w:szCs w:val="23"/>
        </w:rPr>
        <w:t>z</w:t>
      </w:r>
      <w:r>
        <w:rPr>
          <w:sz w:val="23"/>
          <w:szCs w:val="23"/>
        </w:rPr>
        <w:t>astavaná plocha a nádvorie</w:t>
      </w:r>
      <w:r w:rsidRPr="006D5C6E">
        <w:rPr>
          <w:sz w:val="23"/>
          <w:szCs w:val="23"/>
        </w:rPr>
        <w:t xml:space="preserve">, </w:t>
      </w:r>
      <w:r>
        <w:rPr>
          <w:sz w:val="23"/>
          <w:szCs w:val="23"/>
        </w:rPr>
        <w:t>zapísaná na LV č. 161, k. ú. Rašice v 1/1-ine,</w:t>
      </w:r>
    </w:p>
    <w:p w:rsidR="00654C51" w:rsidRPr="006D5C6E" w:rsidRDefault="00654C51" w:rsidP="006D5C6E">
      <w:pPr>
        <w:pStyle w:val="Zarkazkladnhotextu32"/>
        <w:tabs>
          <w:tab w:val="left" w:pos="1468"/>
          <w:tab w:val="left" w:pos="1856"/>
          <w:tab w:val="left" w:pos="2216"/>
        </w:tabs>
        <w:spacing w:before="0" w:line="276" w:lineRule="auto"/>
        <w:ind w:right="57" w:firstLine="0"/>
      </w:pPr>
      <w:r>
        <w:rPr>
          <w:b/>
          <w:bCs/>
          <w:sz w:val="23"/>
          <w:szCs w:val="23"/>
        </w:rPr>
        <w:t xml:space="preserve">- </w:t>
      </w:r>
      <w:r w:rsidRPr="006D5C6E">
        <w:rPr>
          <w:b/>
          <w:bCs/>
          <w:sz w:val="23"/>
          <w:szCs w:val="23"/>
        </w:rPr>
        <w:t>parcel</w:t>
      </w:r>
      <w:r>
        <w:rPr>
          <w:b/>
          <w:bCs/>
          <w:sz w:val="23"/>
          <w:szCs w:val="23"/>
        </w:rPr>
        <w:t>a</w:t>
      </w:r>
      <w:r w:rsidRPr="006D5C6E">
        <w:rPr>
          <w:b/>
          <w:bCs/>
          <w:sz w:val="23"/>
          <w:szCs w:val="23"/>
        </w:rPr>
        <w:t xml:space="preserve"> KN-</w:t>
      </w:r>
      <w:r>
        <w:rPr>
          <w:b/>
          <w:bCs/>
          <w:sz w:val="23"/>
          <w:szCs w:val="23"/>
        </w:rPr>
        <w:t>C</w:t>
      </w:r>
      <w:r w:rsidRPr="006D5C6E">
        <w:rPr>
          <w:b/>
          <w:bCs/>
          <w:sz w:val="23"/>
          <w:szCs w:val="23"/>
        </w:rPr>
        <w:t xml:space="preserve"> č. </w:t>
      </w:r>
      <w:r>
        <w:rPr>
          <w:b/>
          <w:bCs/>
          <w:sz w:val="23"/>
          <w:szCs w:val="23"/>
        </w:rPr>
        <w:t>1618/7</w:t>
      </w:r>
      <w:r w:rsidRPr="006D5C6E">
        <w:rPr>
          <w:b/>
          <w:bCs/>
          <w:sz w:val="23"/>
          <w:szCs w:val="23"/>
        </w:rPr>
        <w:t xml:space="preserve"> o výmere </w:t>
      </w:r>
      <w:r>
        <w:rPr>
          <w:b/>
          <w:bCs/>
          <w:sz w:val="23"/>
          <w:szCs w:val="23"/>
        </w:rPr>
        <w:t>6</w:t>
      </w:r>
      <w:r w:rsidRPr="006D5C6E">
        <w:rPr>
          <w:b/>
          <w:bCs/>
          <w:sz w:val="23"/>
          <w:szCs w:val="23"/>
        </w:rPr>
        <w:t xml:space="preserve"> m</w:t>
      </w:r>
      <w:r>
        <w:rPr>
          <w:b/>
          <w:bCs/>
          <w:sz w:val="23"/>
          <w:szCs w:val="23"/>
          <w:vertAlign w:val="superscript"/>
        </w:rPr>
        <w:t>2</w:t>
      </w:r>
      <w:r w:rsidRPr="006D5C6E">
        <w:rPr>
          <w:b/>
          <w:bCs/>
          <w:sz w:val="23"/>
          <w:szCs w:val="23"/>
        </w:rPr>
        <w:t xml:space="preserve">, </w:t>
      </w:r>
      <w:r w:rsidRPr="006D5C6E">
        <w:rPr>
          <w:sz w:val="23"/>
          <w:szCs w:val="23"/>
        </w:rPr>
        <w:t>druh pozemku:</w:t>
      </w:r>
      <w:r>
        <w:rPr>
          <w:sz w:val="23"/>
          <w:szCs w:val="23"/>
        </w:rPr>
        <w:t xml:space="preserve"> </w:t>
      </w:r>
      <w:r w:rsidRPr="006D5C6E">
        <w:rPr>
          <w:sz w:val="23"/>
          <w:szCs w:val="23"/>
        </w:rPr>
        <w:t>z</w:t>
      </w:r>
      <w:r>
        <w:rPr>
          <w:sz w:val="23"/>
          <w:szCs w:val="23"/>
        </w:rPr>
        <w:t>astavaná plocha a nádvorie</w:t>
      </w:r>
      <w:r w:rsidRPr="006D5C6E">
        <w:rPr>
          <w:sz w:val="23"/>
          <w:szCs w:val="23"/>
        </w:rPr>
        <w:t xml:space="preserve">, </w:t>
      </w:r>
      <w:r>
        <w:rPr>
          <w:sz w:val="23"/>
          <w:szCs w:val="23"/>
        </w:rPr>
        <w:t>zapísaná na LV č. 161, k. ú. Rašice v 1/1-ine,</w:t>
      </w:r>
    </w:p>
    <w:p w:rsidR="00654C51" w:rsidRDefault="00654C51" w:rsidP="006D5C6E">
      <w:pPr>
        <w:pStyle w:val="Zarkazkladnhotextu32"/>
        <w:tabs>
          <w:tab w:val="left" w:pos="1468"/>
          <w:tab w:val="left" w:pos="1856"/>
          <w:tab w:val="left" w:pos="2216"/>
        </w:tabs>
        <w:spacing w:before="0" w:line="276" w:lineRule="auto"/>
        <w:ind w:right="57" w:firstLine="0"/>
      </w:pPr>
      <w:r w:rsidRPr="006D5C6E">
        <w:t>(</w:t>
      </w:r>
      <w:r w:rsidRPr="006D5C6E">
        <w:rPr>
          <w:color w:val="auto"/>
        </w:rPr>
        <w:t>n</w:t>
      </w:r>
      <w:r w:rsidRPr="006D5C6E">
        <w:t xml:space="preserve">ehnuteľnosť uvedená v Čl. I bod 1. ďalej len </w:t>
      </w:r>
      <w:r w:rsidRPr="006D5C6E">
        <w:rPr>
          <w:b/>
          <w:bCs/>
        </w:rPr>
        <w:t>„nehnuteľnosť 1</w:t>
      </w:r>
      <w:r w:rsidRPr="006D5C6E">
        <w:t>“).</w:t>
      </w:r>
    </w:p>
    <w:p w:rsidR="00654C51" w:rsidRPr="00C41406" w:rsidRDefault="00654C51" w:rsidP="006D5C6E">
      <w:pPr>
        <w:pStyle w:val="Zarkazkladnhotextu32"/>
        <w:tabs>
          <w:tab w:val="left" w:pos="1468"/>
          <w:tab w:val="left" w:pos="1856"/>
          <w:tab w:val="left" w:pos="2216"/>
        </w:tabs>
        <w:spacing w:before="0" w:line="276" w:lineRule="auto"/>
        <w:ind w:right="57" w:firstLine="0"/>
      </w:pPr>
    </w:p>
    <w:p w:rsidR="00654C51" w:rsidRPr="00C41406" w:rsidRDefault="00654C51" w:rsidP="00CE5630">
      <w:pPr>
        <w:pStyle w:val="ListParagraph"/>
        <w:numPr>
          <w:ilvl w:val="0"/>
          <w:numId w:val="27"/>
        </w:numPr>
        <w:spacing w:after="0"/>
        <w:ind w:left="426" w:right="10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 xml:space="preserve">Zamieňajúci 2 je </w:t>
      </w:r>
      <w:r w:rsidRPr="00F679A2">
        <w:rPr>
          <w:rFonts w:ascii="Times New Roman" w:hAnsi="Times New Roman" w:cs="Times New Roman"/>
          <w:sz w:val="24"/>
          <w:szCs w:val="24"/>
        </w:rPr>
        <w:t>výlučným vlastníkom</w:t>
      </w:r>
      <w:r w:rsidRPr="00C41406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</w:t>
      </w:r>
      <w:r w:rsidRPr="00C41406">
        <w:rPr>
          <w:rFonts w:ascii="Times New Roman" w:hAnsi="Times New Roman" w:cs="Times New Roman"/>
          <w:sz w:val="24"/>
          <w:szCs w:val="24"/>
        </w:rPr>
        <w:t>nasledovn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C41406">
        <w:rPr>
          <w:rFonts w:ascii="Times New Roman" w:hAnsi="Times New Roman" w:cs="Times New Roman"/>
          <w:sz w:val="24"/>
          <w:szCs w:val="24"/>
        </w:rPr>
        <w:t xml:space="preserve"> nehnuteľnost</w:t>
      </w:r>
      <w:r>
        <w:rPr>
          <w:rFonts w:ascii="Times New Roman" w:hAnsi="Times New Roman" w:cs="Times New Roman"/>
          <w:sz w:val="24"/>
          <w:szCs w:val="24"/>
        </w:rPr>
        <w:t>í:</w:t>
      </w:r>
    </w:p>
    <w:p w:rsidR="00654C51" w:rsidRDefault="00654C51" w:rsidP="00003C88">
      <w:pPr>
        <w:pStyle w:val="Zarkazkladnhotextu32"/>
        <w:tabs>
          <w:tab w:val="left" w:pos="1468"/>
          <w:tab w:val="left" w:pos="1856"/>
          <w:tab w:val="left" w:pos="2216"/>
        </w:tabs>
        <w:spacing w:before="0" w:line="276" w:lineRule="auto"/>
        <w:ind w:right="57" w:firstLine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- </w:t>
      </w:r>
      <w:r w:rsidRPr="006D5C6E">
        <w:rPr>
          <w:b/>
          <w:bCs/>
          <w:sz w:val="23"/>
          <w:szCs w:val="23"/>
        </w:rPr>
        <w:t>parcel</w:t>
      </w:r>
      <w:r>
        <w:rPr>
          <w:b/>
          <w:bCs/>
          <w:sz w:val="23"/>
          <w:szCs w:val="23"/>
        </w:rPr>
        <w:t>a</w:t>
      </w:r>
      <w:r w:rsidRPr="006D5C6E">
        <w:rPr>
          <w:b/>
          <w:bCs/>
          <w:sz w:val="23"/>
          <w:szCs w:val="23"/>
        </w:rPr>
        <w:t xml:space="preserve"> KN-</w:t>
      </w:r>
      <w:r>
        <w:rPr>
          <w:b/>
          <w:bCs/>
          <w:sz w:val="23"/>
          <w:szCs w:val="23"/>
        </w:rPr>
        <w:t>E</w:t>
      </w:r>
      <w:r w:rsidRPr="006D5C6E">
        <w:rPr>
          <w:b/>
          <w:bCs/>
          <w:sz w:val="23"/>
          <w:szCs w:val="23"/>
        </w:rPr>
        <w:t xml:space="preserve"> č. </w:t>
      </w:r>
      <w:r>
        <w:rPr>
          <w:b/>
          <w:bCs/>
          <w:sz w:val="23"/>
          <w:szCs w:val="23"/>
        </w:rPr>
        <w:t>2</w:t>
      </w:r>
      <w:r w:rsidRPr="006D5C6E">
        <w:rPr>
          <w:b/>
          <w:bCs/>
          <w:sz w:val="23"/>
          <w:szCs w:val="23"/>
        </w:rPr>
        <w:t xml:space="preserve"> o výmere </w:t>
      </w:r>
      <w:r>
        <w:rPr>
          <w:b/>
          <w:bCs/>
          <w:sz w:val="23"/>
          <w:szCs w:val="23"/>
        </w:rPr>
        <w:t>6</w:t>
      </w:r>
      <w:r w:rsidRPr="006D5C6E">
        <w:rPr>
          <w:b/>
          <w:bCs/>
          <w:sz w:val="23"/>
          <w:szCs w:val="23"/>
        </w:rPr>
        <w:t xml:space="preserve"> m</w:t>
      </w:r>
      <w:r>
        <w:rPr>
          <w:b/>
          <w:bCs/>
          <w:sz w:val="23"/>
          <w:szCs w:val="23"/>
          <w:vertAlign w:val="superscript"/>
        </w:rPr>
        <w:t>2</w:t>
      </w:r>
      <w:r w:rsidRPr="006D5C6E">
        <w:rPr>
          <w:b/>
          <w:bCs/>
          <w:sz w:val="23"/>
          <w:szCs w:val="23"/>
        </w:rPr>
        <w:t xml:space="preserve">, </w:t>
      </w:r>
      <w:r w:rsidRPr="006D5C6E">
        <w:rPr>
          <w:sz w:val="23"/>
          <w:szCs w:val="23"/>
        </w:rPr>
        <w:t>druh pozemku: z</w:t>
      </w:r>
      <w:r>
        <w:rPr>
          <w:sz w:val="23"/>
          <w:szCs w:val="23"/>
        </w:rPr>
        <w:t>áhrada</w:t>
      </w:r>
      <w:r w:rsidRPr="006D5C6E">
        <w:rPr>
          <w:sz w:val="23"/>
          <w:szCs w:val="23"/>
        </w:rPr>
        <w:t xml:space="preserve">, </w:t>
      </w:r>
      <w:r>
        <w:rPr>
          <w:sz w:val="23"/>
          <w:szCs w:val="23"/>
        </w:rPr>
        <w:t>zapísaná na LV č. 548, k. ú. Rašice v 1/1-ine,</w:t>
      </w:r>
    </w:p>
    <w:p w:rsidR="00654C51" w:rsidRPr="006D5C6E" w:rsidRDefault="00654C51" w:rsidP="00003C88">
      <w:pPr>
        <w:pStyle w:val="Zarkazkladnhotextu32"/>
        <w:tabs>
          <w:tab w:val="left" w:pos="1468"/>
          <w:tab w:val="left" w:pos="1856"/>
          <w:tab w:val="left" w:pos="2216"/>
        </w:tabs>
        <w:spacing w:before="0" w:line="276" w:lineRule="auto"/>
        <w:ind w:right="57" w:firstLine="0"/>
      </w:pPr>
      <w:r>
        <w:rPr>
          <w:b/>
          <w:bCs/>
          <w:sz w:val="23"/>
          <w:szCs w:val="23"/>
        </w:rPr>
        <w:t xml:space="preserve">- </w:t>
      </w:r>
      <w:r w:rsidRPr="006D5C6E">
        <w:rPr>
          <w:b/>
          <w:bCs/>
          <w:sz w:val="23"/>
          <w:szCs w:val="23"/>
        </w:rPr>
        <w:t>parcel</w:t>
      </w:r>
      <w:r>
        <w:rPr>
          <w:b/>
          <w:bCs/>
          <w:sz w:val="23"/>
          <w:szCs w:val="23"/>
        </w:rPr>
        <w:t>a</w:t>
      </w:r>
      <w:r w:rsidRPr="006D5C6E">
        <w:rPr>
          <w:b/>
          <w:bCs/>
          <w:sz w:val="23"/>
          <w:szCs w:val="23"/>
        </w:rPr>
        <w:t xml:space="preserve"> KN-</w:t>
      </w:r>
      <w:r>
        <w:rPr>
          <w:b/>
          <w:bCs/>
          <w:sz w:val="23"/>
          <w:szCs w:val="23"/>
        </w:rPr>
        <w:t>E</w:t>
      </w:r>
      <w:r w:rsidRPr="006D5C6E">
        <w:rPr>
          <w:b/>
          <w:bCs/>
          <w:sz w:val="23"/>
          <w:szCs w:val="23"/>
        </w:rPr>
        <w:t xml:space="preserve"> č. </w:t>
      </w:r>
      <w:r>
        <w:rPr>
          <w:b/>
          <w:bCs/>
          <w:sz w:val="23"/>
          <w:szCs w:val="23"/>
        </w:rPr>
        <w:t>3</w:t>
      </w:r>
      <w:r w:rsidRPr="006D5C6E">
        <w:rPr>
          <w:b/>
          <w:bCs/>
          <w:sz w:val="23"/>
          <w:szCs w:val="23"/>
        </w:rPr>
        <w:t xml:space="preserve"> o výmere </w:t>
      </w:r>
      <w:r>
        <w:rPr>
          <w:b/>
          <w:bCs/>
          <w:sz w:val="23"/>
          <w:szCs w:val="23"/>
        </w:rPr>
        <w:t>8</w:t>
      </w:r>
      <w:r w:rsidRPr="006D5C6E">
        <w:rPr>
          <w:b/>
          <w:bCs/>
          <w:sz w:val="23"/>
          <w:szCs w:val="23"/>
        </w:rPr>
        <w:t xml:space="preserve"> m</w:t>
      </w:r>
      <w:r>
        <w:rPr>
          <w:b/>
          <w:bCs/>
          <w:sz w:val="23"/>
          <w:szCs w:val="23"/>
          <w:vertAlign w:val="superscript"/>
        </w:rPr>
        <w:t>2</w:t>
      </w:r>
      <w:r w:rsidRPr="006D5C6E">
        <w:rPr>
          <w:b/>
          <w:bCs/>
          <w:sz w:val="23"/>
          <w:szCs w:val="23"/>
        </w:rPr>
        <w:t xml:space="preserve">, </w:t>
      </w:r>
      <w:r w:rsidRPr="006D5C6E">
        <w:rPr>
          <w:sz w:val="23"/>
          <w:szCs w:val="23"/>
        </w:rPr>
        <w:t>druh pozemku: z</w:t>
      </w:r>
      <w:r>
        <w:rPr>
          <w:sz w:val="23"/>
          <w:szCs w:val="23"/>
        </w:rPr>
        <w:t>astavaná plocha a nádvorie</w:t>
      </w:r>
      <w:r w:rsidRPr="006D5C6E">
        <w:rPr>
          <w:sz w:val="23"/>
          <w:szCs w:val="23"/>
        </w:rPr>
        <w:t xml:space="preserve">, </w:t>
      </w:r>
      <w:r>
        <w:rPr>
          <w:sz w:val="23"/>
          <w:szCs w:val="23"/>
        </w:rPr>
        <w:t>zapísaná na LV č. 548, k. ú. Rašice v 1/1-ine,</w:t>
      </w:r>
    </w:p>
    <w:p w:rsidR="00654C51" w:rsidRPr="00C41406" w:rsidRDefault="00654C51" w:rsidP="001D48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>(</w:t>
      </w:r>
      <w:r w:rsidRPr="00F679A2">
        <w:rPr>
          <w:rFonts w:ascii="Times New Roman" w:hAnsi="Times New Roman" w:cs="Times New Roman"/>
          <w:sz w:val="24"/>
          <w:szCs w:val="24"/>
        </w:rPr>
        <w:t>ne</w:t>
      </w:r>
      <w:r w:rsidRPr="00C41406">
        <w:rPr>
          <w:rFonts w:ascii="Times New Roman" w:hAnsi="Times New Roman" w:cs="Times New Roman"/>
          <w:sz w:val="24"/>
          <w:szCs w:val="24"/>
        </w:rPr>
        <w:t>hnuteľnosť uvedená v Čl. I bod 2. ďalej len „</w:t>
      </w:r>
      <w:r w:rsidRPr="00C41406">
        <w:rPr>
          <w:rFonts w:ascii="Times New Roman" w:hAnsi="Times New Roman" w:cs="Times New Roman"/>
          <w:b/>
          <w:bCs/>
          <w:sz w:val="24"/>
          <w:szCs w:val="24"/>
        </w:rPr>
        <w:t>nehnuteľnosť 2</w:t>
      </w:r>
      <w:r w:rsidRPr="00C41406">
        <w:rPr>
          <w:rFonts w:ascii="Times New Roman" w:hAnsi="Times New Roman" w:cs="Times New Roman"/>
          <w:sz w:val="24"/>
          <w:szCs w:val="24"/>
        </w:rPr>
        <w:t>“).</w:t>
      </w:r>
    </w:p>
    <w:p w:rsidR="00654C51" w:rsidRPr="00C41406" w:rsidRDefault="00654C51" w:rsidP="002A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C51" w:rsidRDefault="00654C51" w:rsidP="002A2E4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51" w:rsidRDefault="00654C51" w:rsidP="002A2E4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51" w:rsidRPr="00C41406" w:rsidRDefault="00654C51" w:rsidP="002A2E4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406">
        <w:rPr>
          <w:rFonts w:ascii="Times New Roman" w:hAnsi="Times New Roman" w:cs="Times New Roman"/>
          <w:b/>
          <w:bCs/>
          <w:sz w:val="24"/>
          <w:szCs w:val="24"/>
        </w:rPr>
        <w:t>Článok II</w:t>
      </w:r>
    </w:p>
    <w:p w:rsidR="00654C51" w:rsidRPr="00C41406" w:rsidRDefault="00654C51" w:rsidP="002A2E4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406">
        <w:rPr>
          <w:rFonts w:ascii="Times New Roman" w:hAnsi="Times New Roman" w:cs="Times New Roman"/>
          <w:b/>
          <w:bCs/>
          <w:sz w:val="24"/>
          <w:szCs w:val="24"/>
        </w:rPr>
        <w:t>Predmet zmluvy</w:t>
      </w:r>
    </w:p>
    <w:p w:rsidR="00654C51" w:rsidRPr="00C41406" w:rsidRDefault="00654C51" w:rsidP="002A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C51" w:rsidRPr="00C41406" w:rsidRDefault="00654C51" w:rsidP="00094BD7">
      <w:pPr>
        <w:pStyle w:val="Zkladntext21"/>
        <w:numPr>
          <w:ilvl w:val="0"/>
          <w:numId w:val="17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C41406">
        <w:rPr>
          <w:rFonts w:ascii="Times New Roman" w:hAnsi="Times New Roman" w:cs="Times New Roman"/>
        </w:rPr>
        <w:t xml:space="preserve">Zamieňajúci 1 touto zmluvou odovzdáva zamieňajúcemu 2 a zamieňajúci 2 touto zmluvou nadobúda od zamieňajúceho 1 do svojho </w:t>
      </w:r>
      <w:r w:rsidRPr="00F679A2">
        <w:rPr>
          <w:rFonts w:ascii="Times New Roman" w:hAnsi="Times New Roman" w:cs="Times New Roman"/>
          <w:color w:val="auto"/>
        </w:rPr>
        <w:t>výlučného vlastníctva</w:t>
      </w:r>
      <w:r w:rsidRPr="00C41406">
        <w:rPr>
          <w:rFonts w:ascii="Times New Roman" w:hAnsi="Times New Roman" w:cs="Times New Roman"/>
          <w:i/>
          <w:iCs/>
          <w:color w:val="00B050"/>
        </w:rPr>
        <w:t xml:space="preserve"> </w:t>
      </w:r>
      <w:r w:rsidRPr="009C6214">
        <w:rPr>
          <w:rFonts w:ascii="Times New Roman" w:hAnsi="Times New Roman" w:cs="Times New Roman"/>
          <w:color w:val="auto"/>
        </w:rPr>
        <w:t>v 1/1-ine</w:t>
      </w:r>
      <w:r w:rsidRPr="009C6214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C41406">
        <w:rPr>
          <w:rFonts w:ascii="Times New Roman" w:hAnsi="Times New Roman" w:cs="Times New Roman"/>
        </w:rPr>
        <w:t>nehnuteľnosť 1 uvedenú v Čl. I </w:t>
      </w:r>
      <w:r w:rsidRPr="00C41406">
        <w:rPr>
          <w:rFonts w:ascii="Times New Roman" w:hAnsi="Times New Roman" w:cs="Times New Roman"/>
          <w:color w:val="auto"/>
        </w:rPr>
        <w:t>bod 1.</w:t>
      </w:r>
      <w:r w:rsidRPr="00C41406">
        <w:rPr>
          <w:rFonts w:ascii="Times New Roman" w:hAnsi="Times New Roman" w:cs="Times New Roman"/>
        </w:rPr>
        <w:t xml:space="preserve"> tejto zmluvy.</w:t>
      </w:r>
    </w:p>
    <w:p w:rsidR="00654C51" w:rsidRPr="00C41406" w:rsidRDefault="00654C51" w:rsidP="00CA11D2">
      <w:pPr>
        <w:pStyle w:val="Zkladntext21"/>
        <w:numPr>
          <w:ilvl w:val="0"/>
          <w:numId w:val="17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C41406">
        <w:rPr>
          <w:rFonts w:ascii="Times New Roman" w:hAnsi="Times New Roman" w:cs="Times New Roman"/>
        </w:rPr>
        <w:t xml:space="preserve">Zamieňajúci 2 touto zmluvou odovzdáva zamieňajúcemu 1 a zamieňajúci 1 touto zmluvou nadobúda od zamieňajúceho 2 do svojho </w:t>
      </w:r>
      <w:r w:rsidRPr="00F679A2">
        <w:rPr>
          <w:rFonts w:ascii="Times New Roman" w:hAnsi="Times New Roman" w:cs="Times New Roman"/>
          <w:color w:val="auto"/>
        </w:rPr>
        <w:t>výlučného vlastníctva</w:t>
      </w:r>
      <w:r>
        <w:rPr>
          <w:rFonts w:ascii="Times New Roman" w:hAnsi="Times New Roman" w:cs="Times New Roman"/>
          <w:color w:val="auto"/>
        </w:rPr>
        <w:t xml:space="preserve"> v 1/1-ine</w:t>
      </w:r>
      <w:r w:rsidRPr="00C41406">
        <w:rPr>
          <w:rFonts w:ascii="Times New Roman" w:hAnsi="Times New Roman" w:cs="Times New Roman"/>
          <w:i/>
          <w:iCs/>
          <w:color w:val="00B050"/>
        </w:rPr>
        <w:t xml:space="preserve"> </w:t>
      </w:r>
      <w:r w:rsidRPr="00C41406">
        <w:rPr>
          <w:rFonts w:ascii="Times New Roman" w:hAnsi="Times New Roman" w:cs="Times New Roman"/>
        </w:rPr>
        <w:t>nehnuteľnosť 2 uvedenú v Čl. I </w:t>
      </w:r>
      <w:r w:rsidRPr="00C41406">
        <w:rPr>
          <w:rFonts w:ascii="Times New Roman" w:hAnsi="Times New Roman" w:cs="Times New Roman"/>
          <w:color w:val="auto"/>
        </w:rPr>
        <w:t>bod 2.</w:t>
      </w:r>
      <w:r w:rsidRPr="00C41406">
        <w:rPr>
          <w:rFonts w:ascii="Times New Roman" w:hAnsi="Times New Roman" w:cs="Times New Roman"/>
        </w:rPr>
        <w:t xml:space="preserve"> tejto zmluvy.</w:t>
      </w:r>
    </w:p>
    <w:p w:rsidR="00654C51" w:rsidRDefault="00654C51" w:rsidP="002A2E4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4C51" w:rsidRDefault="00654C51" w:rsidP="00365A5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51" w:rsidRDefault="00654C51" w:rsidP="00365A5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51" w:rsidRPr="00C41406" w:rsidRDefault="00654C51" w:rsidP="00365A5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406">
        <w:rPr>
          <w:rFonts w:ascii="Times New Roman" w:hAnsi="Times New Roman" w:cs="Times New Roman"/>
          <w:b/>
          <w:bCs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41406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654C51" w:rsidRPr="00C41406" w:rsidRDefault="00654C51" w:rsidP="00365A5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Schválenie</w:t>
      </w:r>
      <w:r w:rsidRPr="00C41406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bCs/>
          <w:sz w:val="24"/>
          <w:szCs w:val="24"/>
        </w:rPr>
        <w:t>ámeny</w:t>
      </w:r>
    </w:p>
    <w:p w:rsidR="00654C51" w:rsidRPr="00C41406" w:rsidRDefault="00654C51" w:rsidP="002A2E4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4C51" w:rsidRDefault="00654C51" w:rsidP="00604CE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5A5E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6167A8">
        <w:rPr>
          <w:rFonts w:ascii="Times New Roman" w:hAnsi="Times New Roman" w:cs="Times New Roman"/>
          <w:sz w:val="24"/>
          <w:szCs w:val="24"/>
        </w:rPr>
        <w:t xml:space="preserve">Zámenu predmetných nehnuteľností schválilo </w:t>
      </w:r>
      <w:r w:rsidRPr="00604CE0">
        <w:rPr>
          <w:rFonts w:ascii="Times New Roman" w:hAnsi="Times New Roman" w:cs="Times New Roman"/>
          <w:color w:val="FF0000"/>
          <w:sz w:val="24"/>
          <w:szCs w:val="24"/>
        </w:rPr>
        <w:t xml:space="preserve">Obecné zastupiteľstvo v Rašiciach na svojom zasadnutí dňa ..................., uznesením č................., </w:t>
      </w:r>
      <w:r w:rsidRPr="006167A8">
        <w:rPr>
          <w:rFonts w:ascii="Times New Roman" w:hAnsi="Times New Roman" w:cs="Times New Roman"/>
          <w:sz w:val="24"/>
          <w:szCs w:val="24"/>
        </w:rPr>
        <w:t>ako prípad hodný osobitného zreteľa podľa § 9a ods. 8, písm. e) zákona č. 138/1991 Zb. o majetku obcí v znení neskorších predpisov. Prípad hodný osobitného zreteľa spočíva vtom , že ide o</w:t>
      </w:r>
      <w:r>
        <w:rPr>
          <w:rFonts w:ascii="Times New Roman" w:hAnsi="Times New Roman" w:cs="Times New Roman"/>
          <w:sz w:val="24"/>
          <w:szCs w:val="24"/>
        </w:rPr>
        <w:t> vysporiadanie miestnej komunikácie.</w:t>
      </w:r>
    </w:p>
    <w:p w:rsidR="00654C51" w:rsidRDefault="00654C51" w:rsidP="00604CE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4C51" w:rsidRPr="00C41406" w:rsidRDefault="00654C51" w:rsidP="00604CE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406">
        <w:rPr>
          <w:rFonts w:ascii="Times New Roman" w:hAnsi="Times New Roman" w:cs="Times New Roman"/>
          <w:b/>
          <w:bCs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:rsidR="00654C51" w:rsidRPr="00C41406" w:rsidRDefault="00654C51" w:rsidP="00CA11D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406">
        <w:rPr>
          <w:rFonts w:ascii="Times New Roman" w:hAnsi="Times New Roman" w:cs="Times New Roman"/>
          <w:b/>
          <w:bCs/>
          <w:sz w:val="24"/>
          <w:szCs w:val="24"/>
        </w:rPr>
        <w:t>Ohodnotenie predmetu zámeny</w:t>
      </w:r>
    </w:p>
    <w:p w:rsidR="00654C51" w:rsidRPr="00C41406" w:rsidRDefault="00654C51" w:rsidP="00125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C51" w:rsidRPr="00604CE0" w:rsidRDefault="00654C51" w:rsidP="002A2E4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CE0">
        <w:rPr>
          <w:rFonts w:ascii="Times New Roman" w:hAnsi="Times New Roman" w:cs="Times New Roman"/>
          <w:color w:val="FF0000"/>
          <w:sz w:val="24"/>
          <w:szCs w:val="24"/>
        </w:rPr>
        <w:t>Cena nehnuteľnosti 1 je 7 680,00 EUR stanovená podľa obvyklej ceny pozemkov v tejto lokalite na úrovni 10,00 €/m2.</w:t>
      </w:r>
    </w:p>
    <w:p w:rsidR="00654C51" w:rsidRPr="00604CE0" w:rsidRDefault="00654C51" w:rsidP="00BF4C3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CE0">
        <w:rPr>
          <w:rFonts w:ascii="Times New Roman" w:hAnsi="Times New Roman" w:cs="Times New Roman"/>
          <w:color w:val="FF0000"/>
          <w:sz w:val="24"/>
          <w:szCs w:val="24"/>
        </w:rPr>
        <w:t>Cena nehnuteľnosti 2 je 24 330,00 EUR stanovená podľa obvyklej ceny pozemkov v tejto lokalite na úrovni 10,00 €/m2.</w:t>
      </w:r>
    </w:p>
    <w:p w:rsidR="00654C51" w:rsidRPr="00C41406" w:rsidRDefault="00654C51" w:rsidP="002A2E4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 xml:space="preserve">Zmluvné strany sa vzájomne dohodli, že pozemky špecifikované v článku I tejto zmluvy sa zamieňajú  </w:t>
      </w:r>
      <w:r w:rsidRPr="00F679A2">
        <w:rPr>
          <w:rFonts w:ascii="Times New Roman" w:hAnsi="Times New Roman" w:cs="Times New Roman"/>
          <w:sz w:val="24"/>
          <w:szCs w:val="24"/>
        </w:rPr>
        <w:t xml:space="preserve">bezodplatne, </w:t>
      </w:r>
      <w:r w:rsidRPr="00D91F78">
        <w:rPr>
          <w:rFonts w:ascii="Times New Roman" w:hAnsi="Times New Roman" w:cs="Times New Roman"/>
          <w:b/>
          <w:bCs/>
          <w:sz w:val="24"/>
          <w:szCs w:val="24"/>
        </w:rPr>
        <w:t>bez  finančného vyrovnania  rozdielu ceny nehnuteľností</w:t>
      </w:r>
      <w:r w:rsidRPr="00F679A2">
        <w:rPr>
          <w:rFonts w:ascii="Times New Roman" w:hAnsi="Times New Roman" w:cs="Times New Roman"/>
          <w:sz w:val="24"/>
          <w:szCs w:val="24"/>
        </w:rPr>
        <w:t>.</w:t>
      </w:r>
      <w:r w:rsidRPr="00C41406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</w:t>
      </w:r>
    </w:p>
    <w:p w:rsidR="00654C51" w:rsidRPr="00C41406" w:rsidRDefault="00654C51" w:rsidP="00CA11D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4C51" w:rsidRDefault="00654C51" w:rsidP="002A2E4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51" w:rsidRDefault="00654C51" w:rsidP="002A2E4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51" w:rsidRDefault="00654C51" w:rsidP="002A2E4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51" w:rsidRDefault="00654C51" w:rsidP="002A2E4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51" w:rsidRPr="00C41406" w:rsidRDefault="00654C51" w:rsidP="002A2E4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406">
        <w:rPr>
          <w:rFonts w:ascii="Times New Roman" w:hAnsi="Times New Roman" w:cs="Times New Roman"/>
          <w:b/>
          <w:bCs/>
          <w:sz w:val="24"/>
          <w:szCs w:val="24"/>
        </w:rPr>
        <w:t>Článok V</w:t>
      </w:r>
    </w:p>
    <w:p w:rsidR="00654C51" w:rsidRPr="00C41406" w:rsidRDefault="00654C51" w:rsidP="00957EE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406">
        <w:rPr>
          <w:rFonts w:ascii="Times New Roman" w:hAnsi="Times New Roman" w:cs="Times New Roman"/>
          <w:b/>
          <w:bCs/>
          <w:sz w:val="24"/>
          <w:szCs w:val="24"/>
        </w:rPr>
        <w:t>Odovzdanie predmetu zámeny</w:t>
      </w:r>
    </w:p>
    <w:p w:rsidR="00654C51" w:rsidRPr="00C41406" w:rsidRDefault="00654C51" w:rsidP="00957EE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51" w:rsidRDefault="00654C51" w:rsidP="00CB791E">
      <w:pPr>
        <w:pStyle w:val="Normln"/>
        <w:numPr>
          <w:ilvl w:val="0"/>
          <w:numId w:val="20"/>
        </w:numPr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>Zmluvné strany sa dohodli</w:t>
      </w:r>
      <w:r>
        <w:rPr>
          <w:rFonts w:ascii="Times New Roman" w:hAnsi="Times New Roman" w:cs="Times New Roman"/>
          <w:sz w:val="24"/>
          <w:szCs w:val="24"/>
        </w:rPr>
        <w:t xml:space="preserve">, že deň povolenia vkladu zámennej zmluvy v katastri nehnuteľností sa považuje za deň </w:t>
      </w:r>
      <w:r w:rsidRPr="00C41406">
        <w:rPr>
          <w:rFonts w:ascii="Times New Roman" w:hAnsi="Times New Roman" w:cs="Times New Roman"/>
          <w:sz w:val="24"/>
          <w:szCs w:val="24"/>
        </w:rPr>
        <w:t>odovzdan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 w:rsidRPr="00C41406">
        <w:rPr>
          <w:rFonts w:ascii="Times New Roman" w:hAnsi="Times New Roman" w:cs="Times New Roman"/>
          <w:sz w:val="24"/>
          <w:szCs w:val="24"/>
        </w:rPr>
        <w:t xml:space="preserve">predmetov zámeny. </w:t>
      </w:r>
    </w:p>
    <w:p w:rsidR="00654C51" w:rsidRPr="00C41406" w:rsidRDefault="00654C51" w:rsidP="00CB791E">
      <w:pPr>
        <w:pStyle w:val="NoSpacing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>Od okamihu odovzdania predmetu zámeny sa zamieňajúci 1 zaväzuje znášať všetky náklady súvisiace s užívaním nehnuteľnosti 2.</w:t>
      </w:r>
    </w:p>
    <w:p w:rsidR="00654C51" w:rsidRPr="00C41406" w:rsidRDefault="00654C51" w:rsidP="00CB791E">
      <w:pPr>
        <w:pStyle w:val="NoSpacing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>Od okamihu odovzdania predmetu zámeny sa zamieňajúci 2 zaväzuje znášať všetky náklady súvisiace s užívaním nehnuteľnosti 1.</w:t>
      </w:r>
    </w:p>
    <w:p w:rsidR="00654C51" w:rsidRPr="00C41406" w:rsidRDefault="00654C51" w:rsidP="00CB791E">
      <w:pPr>
        <w:pStyle w:val="Normln"/>
        <w:spacing w:after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54C51" w:rsidRPr="00C41406" w:rsidRDefault="00654C51" w:rsidP="00B36E4D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51" w:rsidRPr="00C41406" w:rsidRDefault="00654C51" w:rsidP="002A2E4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406">
        <w:rPr>
          <w:rFonts w:ascii="Times New Roman" w:hAnsi="Times New Roman" w:cs="Times New Roman"/>
          <w:b/>
          <w:bCs/>
          <w:sz w:val="24"/>
          <w:szCs w:val="24"/>
        </w:rPr>
        <w:t>Článok 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654C51" w:rsidRPr="00C41406" w:rsidRDefault="00654C51" w:rsidP="002A2E4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406">
        <w:rPr>
          <w:rFonts w:ascii="Times New Roman" w:hAnsi="Times New Roman" w:cs="Times New Roman"/>
          <w:b/>
          <w:bCs/>
          <w:sz w:val="24"/>
          <w:szCs w:val="24"/>
        </w:rPr>
        <w:t>Nadobudnutie vlastníckeho práva</w:t>
      </w:r>
    </w:p>
    <w:p w:rsidR="00654C51" w:rsidRPr="00C41406" w:rsidRDefault="00654C51" w:rsidP="00EA7491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51" w:rsidRPr="00C41406" w:rsidRDefault="00654C51" w:rsidP="007D541F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 w:right="102"/>
        <w:jc w:val="both"/>
        <w:rPr>
          <w:rFonts w:ascii="Times New Roman" w:hAnsi="Times New Roman" w:cs="Times New Roman"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 xml:space="preserve">Vecno-právne účinky nadobudnutia vlastníckeho práva zamieňajúceho 1 a 2 k predmetu zámeny nastanú právoplatným rozhodnutím príslušného okresného úradu, katastrálneho odboru, o povolení vkladu vlastníckeho práva na základe tejto zmluvy. </w:t>
      </w:r>
    </w:p>
    <w:p w:rsidR="00654C51" w:rsidRPr="006A2F45" w:rsidRDefault="00654C51" w:rsidP="00B36E4D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 w:right="102"/>
        <w:jc w:val="both"/>
        <w:rPr>
          <w:rFonts w:ascii="Times New Roman" w:hAnsi="Times New Roman" w:cs="Times New Roman"/>
          <w:sz w:val="24"/>
          <w:szCs w:val="24"/>
        </w:rPr>
      </w:pPr>
      <w:r w:rsidRPr="006A2F45">
        <w:rPr>
          <w:rFonts w:ascii="Times New Roman" w:hAnsi="Times New Roman" w:cs="Times New Roman"/>
          <w:sz w:val="24"/>
          <w:szCs w:val="24"/>
        </w:rPr>
        <w:t xml:space="preserve">Zmluvné strany sa dohodli, že návrh na vklad vlastníckeho práva bude podpísaný </w:t>
      </w:r>
      <w:r w:rsidRPr="00B36E4D">
        <w:rPr>
          <w:sz w:val="24"/>
          <w:szCs w:val="24"/>
        </w:rPr>
        <w:t xml:space="preserve"> </w:t>
      </w:r>
      <w:r w:rsidRPr="008774C4">
        <w:rPr>
          <w:rFonts w:ascii="Times New Roman" w:hAnsi="Times New Roman" w:cs="Times New Roman"/>
          <w:sz w:val="24"/>
          <w:szCs w:val="24"/>
        </w:rPr>
        <w:t>a podaný oboma účastníkmi tejto zmluvy bezodkladne po nadobudnutí jej účinnosti.</w:t>
      </w:r>
      <w:r>
        <w:rPr>
          <w:sz w:val="24"/>
          <w:szCs w:val="24"/>
        </w:rPr>
        <w:t xml:space="preserve"> </w:t>
      </w:r>
      <w:r w:rsidRPr="006A2F45">
        <w:rPr>
          <w:rFonts w:ascii="Times New Roman" w:hAnsi="Times New Roman" w:cs="Times New Roman"/>
          <w:sz w:val="24"/>
          <w:szCs w:val="24"/>
        </w:rPr>
        <w:t xml:space="preserve"> Účastníci nebudú žiadať o zrýchlené konanie o návrhu na vklad.</w:t>
      </w:r>
    </w:p>
    <w:p w:rsidR="00654C51" w:rsidRPr="00604CE0" w:rsidRDefault="00654C51" w:rsidP="007D541F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 w:right="1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CE0">
        <w:rPr>
          <w:rFonts w:ascii="Times New Roman" w:hAnsi="Times New Roman" w:cs="Times New Roman"/>
          <w:color w:val="FF0000"/>
          <w:sz w:val="24"/>
          <w:szCs w:val="24"/>
        </w:rPr>
        <w:t xml:space="preserve">Náklady súvisiace s prevodom vlastníckeho práva podľa tejto zmluvy bude znášať </w:t>
      </w:r>
      <w:r w:rsidRPr="00604CE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604CE0">
        <w:rPr>
          <w:rFonts w:ascii="Times New Roman" w:hAnsi="Times New Roman" w:cs="Times New Roman"/>
          <w:color w:val="FF0000"/>
          <w:sz w:val="24"/>
          <w:szCs w:val="24"/>
        </w:rPr>
        <w:t>zamieňajúci 2.</w:t>
      </w:r>
    </w:p>
    <w:p w:rsidR="00654C51" w:rsidRPr="00C41406" w:rsidRDefault="00654C51" w:rsidP="002A2E42">
      <w:pPr>
        <w:numPr>
          <w:ilvl w:val="0"/>
          <w:numId w:val="21"/>
        </w:numPr>
        <w:tabs>
          <w:tab w:val="clear" w:pos="720"/>
          <w:tab w:val="num" w:pos="360"/>
        </w:tabs>
        <w:ind w:left="360" w:right="102"/>
        <w:jc w:val="both"/>
        <w:rPr>
          <w:rFonts w:ascii="Times New Roman" w:hAnsi="Times New Roman" w:cs="Times New Roman"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 xml:space="preserve">Účastníci sa zaväzujú poskytnúť si vzájomnú súčinnosť vyplývajúcu z tejto zmluvy, vrátane súčinnosti potrebnej pre prevod vlastníckeho práva na základe tejto zmluvy a odstránenia prípadných nedostatkov návrhu na vklad alebo tejto zmluvy. </w:t>
      </w:r>
    </w:p>
    <w:p w:rsidR="00654C51" w:rsidRPr="00C41406" w:rsidRDefault="00654C51" w:rsidP="002A2E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51" w:rsidRDefault="00654C51" w:rsidP="002A2E4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51" w:rsidRPr="00C41406" w:rsidRDefault="00654C51" w:rsidP="002A2E4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406">
        <w:rPr>
          <w:rFonts w:ascii="Times New Roman" w:hAnsi="Times New Roman" w:cs="Times New Roman"/>
          <w:b/>
          <w:bCs/>
          <w:sz w:val="24"/>
          <w:szCs w:val="24"/>
        </w:rPr>
        <w:t>Článok VI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654C51" w:rsidRPr="00C41406" w:rsidRDefault="00654C51" w:rsidP="00EA749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406">
        <w:rPr>
          <w:rFonts w:ascii="Times New Roman" w:hAnsi="Times New Roman" w:cs="Times New Roman"/>
          <w:b/>
          <w:bCs/>
          <w:sz w:val="24"/>
          <w:szCs w:val="24"/>
        </w:rPr>
        <w:t>Vyhlásenia zmluvných strán</w:t>
      </w:r>
    </w:p>
    <w:p w:rsidR="00654C51" w:rsidRPr="00C41406" w:rsidRDefault="00654C51" w:rsidP="00EA749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51" w:rsidRPr="00C41406" w:rsidRDefault="00654C51" w:rsidP="00EA7491">
      <w:pPr>
        <w:pStyle w:val="Normln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 xml:space="preserve">Zamieňajúci 1 vyhlasuje, že mu nie sú známe akékoľvek faktické alebo právne vady nehnuteľnosti 1, na ktoré by mal </w:t>
      </w:r>
      <w:r w:rsidRPr="00C41406">
        <w:rPr>
          <w:rFonts w:ascii="Times New Roman" w:hAnsi="Times New Roman" w:cs="Times New Roman"/>
          <w:color w:val="auto"/>
          <w:sz w:val="24"/>
          <w:szCs w:val="24"/>
        </w:rPr>
        <w:t>zamieňajúceho 2</w:t>
      </w:r>
      <w:r w:rsidRPr="00C41406">
        <w:rPr>
          <w:rFonts w:ascii="Times New Roman" w:hAnsi="Times New Roman" w:cs="Times New Roman"/>
          <w:sz w:val="24"/>
          <w:szCs w:val="24"/>
        </w:rPr>
        <w:t xml:space="preserve"> pred </w:t>
      </w:r>
      <w:r w:rsidRPr="00C41406">
        <w:rPr>
          <w:rFonts w:ascii="Times New Roman" w:hAnsi="Times New Roman" w:cs="Times New Roman"/>
          <w:color w:val="auto"/>
          <w:sz w:val="24"/>
          <w:szCs w:val="24"/>
        </w:rPr>
        <w:t>uzavretím tejto zmluvy</w:t>
      </w:r>
      <w:r w:rsidRPr="00C41406">
        <w:rPr>
          <w:rFonts w:ascii="Times New Roman" w:hAnsi="Times New Roman" w:cs="Times New Roman"/>
          <w:sz w:val="24"/>
          <w:szCs w:val="24"/>
        </w:rPr>
        <w:t xml:space="preserve"> upozorniť. </w:t>
      </w:r>
    </w:p>
    <w:p w:rsidR="00654C51" w:rsidRPr="00C41406" w:rsidRDefault="00654C51" w:rsidP="001E2B36">
      <w:pPr>
        <w:pStyle w:val="Normln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 xml:space="preserve">Zamieňajúci 2 vyhlasuje, že mu nie sú známe akékoľvek faktické alebo právne vady nehnuteľnosti 2, na ktoré by mal </w:t>
      </w:r>
      <w:r w:rsidRPr="00C41406">
        <w:rPr>
          <w:rFonts w:ascii="Times New Roman" w:hAnsi="Times New Roman" w:cs="Times New Roman"/>
          <w:color w:val="auto"/>
          <w:sz w:val="24"/>
          <w:szCs w:val="24"/>
        </w:rPr>
        <w:t>zamieňajúceho 1 pred uzavretím tejto zmluvy</w:t>
      </w:r>
      <w:r w:rsidRPr="00C41406">
        <w:rPr>
          <w:rFonts w:ascii="Times New Roman" w:hAnsi="Times New Roman" w:cs="Times New Roman"/>
          <w:sz w:val="24"/>
          <w:szCs w:val="24"/>
        </w:rPr>
        <w:t xml:space="preserve"> upozorniť. </w:t>
      </w:r>
    </w:p>
    <w:p w:rsidR="00654C51" w:rsidRPr="00C41406" w:rsidRDefault="00654C51" w:rsidP="00EA7491">
      <w:pPr>
        <w:pStyle w:val="Normln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 xml:space="preserve">Zamieňajúci 1  vyhlasuje, že stav a vlastnosti nehnuteľnosti 2 sú mu známe, nakoľko si ju pred podpisom </w:t>
      </w:r>
      <w:r w:rsidRPr="00C41406">
        <w:rPr>
          <w:rFonts w:ascii="Times New Roman" w:hAnsi="Times New Roman" w:cs="Times New Roman"/>
          <w:color w:val="auto"/>
          <w:sz w:val="24"/>
          <w:szCs w:val="24"/>
        </w:rPr>
        <w:t>tejto zmluvy osobne a podrobne obhliadol.</w:t>
      </w:r>
    </w:p>
    <w:p w:rsidR="00654C51" w:rsidRPr="00C41406" w:rsidRDefault="00654C51" w:rsidP="00EA7491">
      <w:pPr>
        <w:pStyle w:val="Normln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406">
        <w:rPr>
          <w:rFonts w:ascii="Times New Roman" w:hAnsi="Times New Roman" w:cs="Times New Roman"/>
          <w:color w:val="auto"/>
          <w:sz w:val="24"/>
          <w:szCs w:val="24"/>
        </w:rPr>
        <w:t>Zamieňajúci 2 vyhlasuje, že stav a vlastnosti nehnuteľnosti 1 sú mu známe, nakoľko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41406">
        <w:rPr>
          <w:rFonts w:ascii="Times New Roman" w:hAnsi="Times New Roman" w:cs="Times New Roman"/>
          <w:color w:val="auto"/>
          <w:sz w:val="24"/>
          <w:szCs w:val="24"/>
        </w:rPr>
        <w:t>si ju pred podpisom tejto zmluvy</w:t>
      </w:r>
      <w:r w:rsidRPr="00C41406">
        <w:rPr>
          <w:rFonts w:ascii="Times New Roman" w:hAnsi="Times New Roman" w:cs="Times New Roman"/>
          <w:sz w:val="24"/>
          <w:szCs w:val="24"/>
        </w:rPr>
        <w:t xml:space="preserve"> osobne a podrobne obhliadol.</w:t>
      </w:r>
    </w:p>
    <w:p w:rsidR="00654C51" w:rsidRPr="00C41406" w:rsidRDefault="00654C51" w:rsidP="00EA7491">
      <w:pPr>
        <w:numPr>
          <w:ilvl w:val="0"/>
          <w:numId w:val="22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>Zamieňajúci 1 vyhlasuje, že na nehnuteľnosti 1 neviaznu žiadne záložné práva, vecné bremená, nájomné práva a ani žiadne iné vecné alebo záväzkové práva (nároky) tretích osôb.</w:t>
      </w:r>
    </w:p>
    <w:p w:rsidR="00654C51" w:rsidRPr="00C41406" w:rsidRDefault="00654C51" w:rsidP="007D541F">
      <w:pPr>
        <w:numPr>
          <w:ilvl w:val="0"/>
          <w:numId w:val="22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>Zamieňajúci 2 vyhlasuje, že na nehnuteľnosti 2 neviaznu žiadne záložné práva, vecné bremená, nájomné práva a ani žiadne iné vecné alebo záväzkové práva (nároky) tretích osôb.</w:t>
      </w:r>
    </w:p>
    <w:p w:rsidR="00654C51" w:rsidRPr="00C41406" w:rsidRDefault="00654C51" w:rsidP="00770807">
      <w:pPr>
        <w:numPr>
          <w:ilvl w:val="0"/>
          <w:numId w:val="22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>Zamieňajúci 2 vyhlasuje, že ku dňu podpisu tejto zmluvy sú uhradené všetky splatné dane a poplatky súvisiace s vlastníctvom a užívaním nehnuteľnosti 2.</w:t>
      </w:r>
    </w:p>
    <w:p w:rsidR="00654C51" w:rsidRPr="00C41406" w:rsidRDefault="00654C51" w:rsidP="00770807">
      <w:pPr>
        <w:numPr>
          <w:ilvl w:val="0"/>
          <w:numId w:val="22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>V prípade, ak sa vyhlásenia zamieňajúceho 1 uvedené v bode 1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41406">
        <w:rPr>
          <w:rFonts w:ascii="Times New Roman" w:hAnsi="Times New Roman" w:cs="Times New Roman"/>
          <w:sz w:val="24"/>
          <w:szCs w:val="24"/>
        </w:rPr>
        <w:t xml:space="preserve"> 5 tohto článku tejto zmluvy ukážu ako nepravdivé, </w:t>
      </w:r>
      <w:r w:rsidRPr="00C41406">
        <w:rPr>
          <w:rFonts w:ascii="Times New Roman" w:hAnsi="Times New Roman" w:cs="Times New Roman"/>
          <w:color w:val="000000"/>
          <w:sz w:val="24"/>
          <w:szCs w:val="24"/>
        </w:rPr>
        <w:t xml:space="preserve">vznikne zamieňajúcemu 2 právo na odstúpenie od zmluvy. </w:t>
      </w:r>
    </w:p>
    <w:p w:rsidR="00654C51" w:rsidRPr="00C41406" w:rsidRDefault="00654C51" w:rsidP="00770807">
      <w:pPr>
        <w:numPr>
          <w:ilvl w:val="0"/>
          <w:numId w:val="22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 xml:space="preserve">V prípade, ak sa vyhlásenia zamieňajúceho 2 uvedené v bode 2, 6 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41406">
        <w:rPr>
          <w:rFonts w:ascii="Times New Roman" w:hAnsi="Times New Roman" w:cs="Times New Roman"/>
          <w:sz w:val="24"/>
          <w:szCs w:val="24"/>
        </w:rPr>
        <w:t xml:space="preserve"> tohto článku tejto zmluvy ukážu ako nepravdivé, </w:t>
      </w:r>
      <w:r w:rsidRPr="00C41406">
        <w:rPr>
          <w:rFonts w:ascii="Times New Roman" w:hAnsi="Times New Roman" w:cs="Times New Roman"/>
          <w:color w:val="000000"/>
          <w:sz w:val="24"/>
          <w:szCs w:val="24"/>
        </w:rPr>
        <w:t xml:space="preserve">vznikne zamieňajúcemu 1 právo na odstúpenie od zmluvy. </w:t>
      </w:r>
    </w:p>
    <w:p w:rsidR="00654C51" w:rsidRPr="00C41406" w:rsidRDefault="00654C51" w:rsidP="00770807">
      <w:pPr>
        <w:tabs>
          <w:tab w:val="left" w:pos="25920"/>
          <w:tab w:val="left" w:pos="26640"/>
          <w:tab w:val="left" w:pos="3168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54C51" w:rsidRPr="00C41406" w:rsidRDefault="00654C51" w:rsidP="002A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C51" w:rsidRDefault="00654C51" w:rsidP="002A2E4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51" w:rsidRPr="00C41406" w:rsidRDefault="00654C51" w:rsidP="002A2E4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406">
        <w:rPr>
          <w:rFonts w:ascii="Times New Roman" w:hAnsi="Times New Roman" w:cs="Times New Roman"/>
          <w:b/>
          <w:bCs/>
          <w:sz w:val="24"/>
          <w:szCs w:val="24"/>
        </w:rPr>
        <w:t>Článok 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41406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654C51" w:rsidRPr="00C41406" w:rsidRDefault="00654C51" w:rsidP="002A2E4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406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:rsidR="00654C51" w:rsidRPr="00C41406" w:rsidRDefault="00654C51" w:rsidP="002A2E4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51" w:rsidRDefault="00654C51" w:rsidP="007D541F">
      <w:pPr>
        <w:numPr>
          <w:ilvl w:val="0"/>
          <w:numId w:val="11"/>
        </w:num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>Zmluva nadobúda platnosť dňom jej podpisu oboma zmluvnými stranami. Vecno-právne účinky prevodu vlastníckeho práva na základe tejto zmluvy nastanú spôsobom podľa čl. 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41406">
        <w:rPr>
          <w:rFonts w:ascii="Times New Roman" w:hAnsi="Times New Roman" w:cs="Times New Roman"/>
          <w:sz w:val="24"/>
          <w:szCs w:val="24"/>
        </w:rPr>
        <w:t xml:space="preserve"> tejto zmluvy.</w:t>
      </w:r>
    </w:p>
    <w:p w:rsidR="00654C51" w:rsidRPr="00F41928" w:rsidRDefault="00654C51" w:rsidP="00F4192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928">
        <w:rPr>
          <w:rFonts w:ascii="Times New Roman" w:hAnsi="Times New Roman" w:cs="Times New Roman"/>
          <w:sz w:val="24"/>
          <w:szCs w:val="24"/>
        </w:rPr>
        <w:t>Táto  kúpna  zmluva  je  povinne zverejňovanou zmluvou podľa § 5a  zákona č. 211/2000  Z. z. o  slobodnom  prístupe k informáciám, v znení neskorších predpisov a nadobúda účinnosť dňom nasledujúcim po dni jej zverejnenia.</w:t>
      </w:r>
      <w:r>
        <w:rPr>
          <w:rFonts w:ascii="Times New Roman" w:hAnsi="Times New Roman" w:cs="Times New Roman"/>
          <w:sz w:val="24"/>
          <w:szCs w:val="24"/>
        </w:rPr>
        <w:t xml:space="preserve"> Zverejnenie na webovom sídle obce zabezpečí z</w:t>
      </w:r>
      <w:r w:rsidRPr="00C41406">
        <w:rPr>
          <w:rFonts w:ascii="Times New Roman" w:hAnsi="Times New Roman" w:cs="Times New Roman"/>
          <w:sz w:val="24"/>
          <w:szCs w:val="24"/>
        </w:rPr>
        <w:t>amieňajúci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C51" w:rsidRPr="00C41406" w:rsidRDefault="00654C51" w:rsidP="000240D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>Práva a povinnosti zmluvných strán, ktoré nie sú upravené touto zmluvou, sa spravujú príslušnými ustanoveniami Občianskeho zákonníka.</w:t>
      </w:r>
    </w:p>
    <w:p w:rsidR="00654C51" w:rsidRPr="00C41406" w:rsidRDefault="00654C51" w:rsidP="007D541F">
      <w:pPr>
        <w:numPr>
          <w:ilvl w:val="0"/>
          <w:numId w:val="11"/>
        </w:num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 xml:space="preserve">Meniť a dopĺňať túto zmluvu je možné len na základe zhodného prejavu vôle zmluvných strán písomnými dodatkami. </w:t>
      </w:r>
    </w:p>
    <w:p w:rsidR="00654C51" w:rsidRPr="00C41406" w:rsidRDefault="00654C51" w:rsidP="007D541F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>Zmluva je vyhotovená v štyroch (4) rovnopisoch, z ktorých po jednom (1) obdržia obaja účastníci tejto zmluvy a dva (2) rovnopisy sú určené pre katastrálne konanie.</w:t>
      </w:r>
    </w:p>
    <w:p w:rsidR="00654C51" w:rsidRPr="00C41406" w:rsidRDefault="00654C51" w:rsidP="007D541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>Zmluvné strany vyhlasujú a potvrdzujú, že súhlasia s obsahom zmluvy, že táto zmluva vyjadruje ich skutočnú, vážnu a slobodnú vôľu a že túto zmluvu neuzavreli ani v tiesni ani za nápadne nevýhodných podmienok. Na znak toho zmluvné strany túto zmluvu vlastnoručne podpisujú.</w:t>
      </w:r>
    </w:p>
    <w:p w:rsidR="00654C51" w:rsidRPr="00C41406" w:rsidRDefault="00654C51" w:rsidP="00085C48">
      <w:pPr>
        <w:rPr>
          <w:rFonts w:ascii="Times New Roman" w:hAnsi="Times New Roman" w:cs="Times New Roman"/>
          <w:sz w:val="24"/>
          <w:szCs w:val="24"/>
        </w:rPr>
      </w:pPr>
      <w:r w:rsidRPr="00C4140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Rašiciach  </w:t>
      </w:r>
      <w:r w:rsidRPr="00C41406">
        <w:rPr>
          <w:rFonts w:ascii="Times New Roman" w:hAnsi="Times New Roman" w:cs="Times New Roman"/>
          <w:sz w:val="24"/>
          <w:szCs w:val="24"/>
        </w:rPr>
        <w:t>dňa .........................</w:t>
      </w:r>
    </w:p>
    <w:p w:rsidR="00654C51" w:rsidRDefault="00654C51" w:rsidP="00CC178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1406">
        <w:rPr>
          <w:rFonts w:ascii="Times New Roman" w:hAnsi="Times New Roman" w:cs="Times New Roman"/>
          <w:color w:val="auto"/>
        </w:rPr>
        <w:tab/>
      </w:r>
    </w:p>
    <w:p w:rsidR="00654C51" w:rsidRPr="00C41406" w:rsidRDefault="00654C51" w:rsidP="00CC178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1406">
        <w:rPr>
          <w:rFonts w:ascii="Times New Roman" w:hAnsi="Times New Roman" w:cs="Times New Roman"/>
          <w:color w:val="auto"/>
        </w:rPr>
        <w:t xml:space="preserve"> Zamieňajúci 1:</w:t>
      </w:r>
      <w:r w:rsidRPr="00C41406">
        <w:rPr>
          <w:rFonts w:ascii="Times New Roman" w:hAnsi="Times New Roman" w:cs="Times New Roman"/>
          <w:color w:val="auto"/>
        </w:rPr>
        <w:tab/>
      </w:r>
      <w:r w:rsidRPr="00C41406">
        <w:rPr>
          <w:rFonts w:ascii="Times New Roman" w:hAnsi="Times New Roman" w:cs="Times New Roman"/>
          <w:color w:val="auto"/>
        </w:rPr>
        <w:tab/>
      </w:r>
      <w:r w:rsidRPr="00C41406">
        <w:rPr>
          <w:rFonts w:ascii="Times New Roman" w:hAnsi="Times New Roman" w:cs="Times New Roman"/>
          <w:color w:val="auto"/>
        </w:rPr>
        <w:tab/>
      </w:r>
      <w:r w:rsidRPr="00C41406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  </w:t>
      </w:r>
      <w:r w:rsidRPr="00C41406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     </w:t>
      </w:r>
      <w:r w:rsidRPr="00C41406">
        <w:rPr>
          <w:rFonts w:ascii="Times New Roman" w:hAnsi="Times New Roman" w:cs="Times New Roman"/>
          <w:color w:val="auto"/>
        </w:rPr>
        <w:t>Zamieňajúci 2:</w:t>
      </w:r>
    </w:p>
    <w:p w:rsidR="00654C51" w:rsidRDefault="00654C51" w:rsidP="00085C4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54C51" w:rsidRPr="00C41406" w:rsidRDefault="00654C51" w:rsidP="00085C4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54C51" w:rsidRPr="00C41406" w:rsidRDefault="00654C51" w:rsidP="00085C4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54C51" w:rsidRPr="00C41406" w:rsidRDefault="00654C51" w:rsidP="00085C48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 w:rsidRPr="00C41406">
        <w:rPr>
          <w:rFonts w:ascii="Times New Roman" w:hAnsi="Times New Roman" w:cs="Times New Roman"/>
          <w:color w:val="auto"/>
        </w:rPr>
        <w:t>.......................................................</w:t>
      </w:r>
      <w:r w:rsidRPr="00C41406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                               ........................................................</w:t>
      </w:r>
    </w:p>
    <w:p w:rsidR="00654C51" w:rsidRPr="00C41406" w:rsidRDefault="00654C51" w:rsidP="00604CE0">
      <w:pPr>
        <w:pStyle w:val="Default"/>
        <w:ind w:firstLine="720"/>
        <w:jc w:val="both"/>
        <w:rPr>
          <w:rFonts w:ascii="Times New Roman" w:hAnsi="Times New Roman" w:cs="Times New Roman"/>
          <w:i/>
          <w:iCs/>
          <w:color w:val="00B050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 </w:t>
      </w:r>
      <w:bookmarkStart w:id="0" w:name="_GoBack"/>
      <w:bookmarkEnd w:id="0"/>
    </w:p>
    <w:sectPr w:rsidR="00654C51" w:rsidRPr="00C41406" w:rsidSect="006C54E8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51" w:rsidRDefault="00654C51" w:rsidP="006A2F45">
      <w:pPr>
        <w:spacing w:after="0" w:line="240" w:lineRule="auto"/>
      </w:pPr>
      <w:r>
        <w:separator/>
      </w:r>
    </w:p>
  </w:endnote>
  <w:endnote w:type="continuationSeparator" w:id="0">
    <w:p w:rsidR="00654C51" w:rsidRDefault="00654C51" w:rsidP="006A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EE"/>
    <w:family w:val="modern"/>
    <w:notTrueType/>
    <w:pitch w:val="fixed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51" w:rsidRDefault="00654C51">
    <w:pPr>
      <w:pStyle w:val="Footer"/>
      <w:jc w:val="center"/>
    </w:pPr>
    <w:r w:rsidRPr="006A2F45">
      <w:rPr>
        <w:rFonts w:ascii="Times New Roman" w:hAnsi="Times New Roman" w:cs="Times New Roman"/>
      </w:rPr>
      <w:fldChar w:fldCharType="begin"/>
    </w:r>
    <w:r w:rsidRPr="006A2F45">
      <w:rPr>
        <w:rFonts w:ascii="Times New Roman" w:hAnsi="Times New Roman" w:cs="Times New Roman"/>
      </w:rPr>
      <w:instrText xml:space="preserve"> PAGE   \* MERGEFORMAT </w:instrText>
    </w:r>
    <w:r w:rsidRPr="006A2F45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6A2F45">
      <w:rPr>
        <w:rFonts w:ascii="Times New Roman" w:hAnsi="Times New Roman" w:cs="Times New Roman"/>
      </w:rPr>
      <w:fldChar w:fldCharType="end"/>
    </w:r>
  </w:p>
  <w:p w:rsidR="00654C51" w:rsidRDefault="00654C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51" w:rsidRDefault="00654C51" w:rsidP="006A2F45">
      <w:pPr>
        <w:spacing w:after="0" w:line="240" w:lineRule="auto"/>
      </w:pPr>
      <w:r>
        <w:separator/>
      </w:r>
    </w:p>
  </w:footnote>
  <w:footnote w:type="continuationSeparator" w:id="0">
    <w:p w:rsidR="00654C51" w:rsidRDefault="00654C51" w:rsidP="006A2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B2C3D5"/>
    <w:multiLevelType w:val="singleLevel"/>
    <w:tmpl w:val="BEB2C3D5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32436E7"/>
    <w:multiLevelType w:val="hybridMultilevel"/>
    <w:tmpl w:val="FB768DBE"/>
    <w:lvl w:ilvl="0" w:tplc="28882E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034AB"/>
    <w:multiLevelType w:val="hybridMultilevel"/>
    <w:tmpl w:val="90384A34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FEC74DC"/>
    <w:multiLevelType w:val="hybridMultilevel"/>
    <w:tmpl w:val="39CCD3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201E78"/>
    <w:multiLevelType w:val="hybridMultilevel"/>
    <w:tmpl w:val="2D5EF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A574E6"/>
    <w:multiLevelType w:val="hybridMultilevel"/>
    <w:tmpl w:val="751422CC"/>
    <w:lvl w:ilvl="0" w:tplc="565C5EE2">
      <w:start w:val="1"/>
      <w:numFmt w:val="decimal"/>
      <w:lvlText w:val="%1."/>
      <w:lvlJc w:val="left"/>
      <w:pPr>
        <w:ind w:left="347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067" w:hanging="360"/>
      </w:pPr>
    </w:lvl>
    <w:lvl w:ilvl="2" w:tplc="041B001B">
      <w:start w:val="1"/>
      <w:numFmt w:val="lowerRoman"/>
      <w:lvlText w:val="%3."/>
      <w:lvlJc w:val="right"/>
      <w:pPr>
        <w:ind w:left="1787" w:hanging="180"/>
      </w:pPr>
    </w:lvl>
    <w:lvl w:ilvl="3" w:tplc="041B000F">
      <w:start w:val="1"/>
      <w:numFmt w:val="decimal"/>
      <w:lvlText w:val="%4."/>
      <w:lvlJc w:val="left"/>
      <w:pPr>
        <w:ind w:left="2507" w:hanging="360"/>
      </w:pPr>
    </w:lvl>
    <w:lvl w:ilvl="4" w:tplc="041B0019">
      <w:start w:val="1"/>
      <w:numFmt w:val="lowerLetter"/>
      <w:lvlText w:val="%5."/>
      <w:lvlJc w:val="left"/>
      <w:pPr>
        <w:ind w:left="3227" w:hanging="360"/>
      </w:pPr>
    </w:lvl>
    <w:lvl w:ilvl="5" w:tplc="041B001B">
      <w:start w:val="1"/>
      <w:numFmt w:val="lowerRoman"/>
      <w:lvlText w:val="%6."/>
      <w:lvlJc w:val="right"/>
      <w:pPr>
        <w:ind w:left="3947" w:hanging="180"/>
      </w:pPr>
    </w:lvl>
    <w:lvl w:ilvl="6" w:tplc="041B000F">
      <w:start w:val="1"/>
      <w:numFmt w:val="decimal"/>
      <w:lvlText w:val="%7."/>
      <w:lvlJc w:val="left"/>
      <w:pPr>
        <w:ind w:left="4667" w:hanging="360"/>
      </w:pPr>
    </w:lvl>
    <w:lvl w:ilvl="7" w:tplc="041B0019">
      <w:start w:val="1"/>
      <w:numFmt w:val="lowerLetter"/>
      <w:lvlText w:val="%8."/>
      <w:lvlJc w:val="left"/>
      <w:pPr>
        <w:ind w:left="5387" w:hanging="360"/>
      </w:pPr>
    </w:lvl>
    <w:lvl w:ilvl="8" w:tplc="041B001B">
      <w:start w:val="1"/>
      <w:numFmt w:val="lowerRoman"/>
      <w:lvlText w:val="%9."/>
      <w:lvlJc w:val="right"/>
      <w:pPr>
        <w:ind w:left="6107" w:hanging="180"/>
      </w:pPr>
    </w:lvl>
  </w:abstractNum>
  <w:abstractNum w:abstractNumId="9">
    <w:nsid w:val="34770521"/>
    <w:multiLevelType w:val="hybridMultilevel"/>
    <w:tmpl w:val="A0323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335AE0"/>
    <w:multiLevelType w:val="hybridMultilevel"/>
    <w:tmpl w:val="26247BC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F41CE"/>
    <w:multiLevelType w:val="hybridMultilevel"/>
    <w:tmpl w:val="70F8737C"/>
    <w:lvl w:ilvl="0" w:tplc="C464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258CDA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1F53A4"/>
    <w:multiLevelType w:val="hybridMultilevel"/>
    <w:tmpl w:val="E8CC6F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AF4F8B"/>
    <w:multiLevelType w:val="hybridMultilevel"/>
    <w:tmpl w:val="E1ECB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684A2E"/>
    <w:multiLevelType w:val="hybridMultilevel"/>
    <w:tmpl w:val="EAEAA8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1666B"/>
    <w:multiLevelType w:val="hybridMultilevel"/>
    <w:tmpl w:val="775A4812"/>
    <w:lvl w:ilvl="0" w:tplc="9A3C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9096E"/>
    <w:multiLevelType w:val="hybridMultilevel"/>
    <w:tmpl w:val="F036F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4D5274"/>
    <w:multiLevelType w:val="hybridMultilevel"/>
    <w:tmpl w:val="E4542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E2F95"/>
    <w:multiLevelType w:val="hybridMultilevel"/>
    <w:tmpl w:val="C92425B8"/>
    <w:lvl w:ilvl="0" w:tplc="D2DA9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379F9"/>
    <w:multiLevelType w:val="hybridMultilevel"/>
    <w:tmpl w:val="639E2DEA"/>
    <w:lvl w:ilvl="0" w:tplc="63507C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B2487"/>
    <w:multiLevelType w:val="hybridMultilevel"/>
    <w:tmpl w:val="ED86EC44"/>
    <w:lvl w:ilvl="0" w:tplc="A2FE78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01B80"/>
    <w:multiLevelType w:val="hybridMultilevel"/>
    <w:tmpl w:val="49D4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F51EE"/>
    <w:multiLevelType w:val="hybridMultilevel"/>
    <w:tmpl w:val="AA028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86BD9"/>
    <w:multiLevelType w:val="hybridMultilevel"/>
    <w:tmpl w:val="67BE5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A3919"/>
    <w:multiLevelType w:val="hybridMultilevel"/>
    <w:tmpl w:val="63FAF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F80120"/>
    <w:multiLevelType w:val="hybridMultilevel"/>
    <w:tmpl w:val="DD9682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45F07"/>
    <w:multiLevelType w:val="hybridMultilevel"/>
    <w:tmpl w:val="B66E1138"/>
    <w:lvl w:ilvl="0" w:tplc="DD42C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663CF"/>
    <w:multiLevelType w:val="hybridMultilevel"/>
    <w:tmpl w:val="280A4AC6"/>
    <w:lvl w:ilvl="0" w:tplc="041B000F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F81E7F"/>
    <w:multiLevelType w:val="hybridMultilevel"/>
    <w:tmpl w:val="5B845AB4"/>
    <w:lvl w:ilvl="0" w:tplc="14DED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21"/>
  </w:num>
  <w:num w:numId="5">
    <w:abstractNumId w:val="19"/>
  </w:num>
  <w:num w:numId="6">
    <w:abstractNumId w:val="12"/>
  </w:num>
  <w:num w:numId="7">
    <w:abstractNumId w:val="16"/>
  </w:num>
  <w:num w:numId="8">
    <w:abstractNumId w:val="18"/>
  </w:num>
  <w:num w:numId="9">
    <w:abstractNumId w:val="7"/>
  </w:num>
  <w:num w:numId="10">
    <w:abstractNumId w:val="26"/>
  </w:num>
  <w:num w:numId="11">
    <w:abstractNumId w:val="24"/>
  </w:num>
  <w:num w:numId="12">
    <w:abstractNumId w:val="20"/>
  </w:num>
  <w:num w:numId="13">
    <w:abstractNumId w:val="14"/>
  </w:num>
  <w:num w:numId="14">
    <w:abstractNumId w:val="4"/>
  </w:num>
  <w:num w:numId="15">
    <w:abstractNumId w:val="5"/>
  </w:num>
  <w:num w:numId="16">
    <w:abstractNumId w:val="2"/>
  </w:num>
  <w:num w:numId="17">
    <w:abstractNumId w:val="23"/>
  </w:num>
  <w:num w:numId="18">
    <w:abstractNumId w:val="3"/>
  </w:num>
  <w:num w:numId="19">
    <w:abstractNumId w:val="8"/>
  </w:num>
  <w:num w:numId="20">
    <w:abstractNumId w:val="28"/>
  </w:num>
  <w:num w:numId="21">
    <w:abstractNumId w:val="11"/>
  </w:num>
  <w:num w:numId="22">
    <w:abstractNumId w:val="27"/>
  </w:num>
  <w:num w:numId="23">
    <w:abstractNumId w:val="10"/>
  </w:num>
  <w:num w:numId="24">
    <w:abstractNumId w:val="17"/>
  </w:num>
  <w:num w:numId="25">
    <w:abstractNumId w:val="25"/>
  </w:num>
  <w:num w:numId="26">
    <w:abstractNumId w:val="22"/>
  </w:num>
  <w:num w:numId="27">
    <w:abstractNumId w:val="15"/>
  </w:num>
  <w:num w:numId="28">
    <w:abstractNumId w:val="0"/>
    <w:lvlOverride w:ilvl="0">
      <w:startOverride w:val="1"/>
    </w:lvlOverride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E1B"/>
    <w:rsid w:val="00003C88"/>
    <w:rsid w:val="000240D4"/>
    <w:rsid w:val="000539AE"/>
    <w:rsid w:val="00085C48"/>
    <w:rsid w:val="00094BD7"/>
    <w:rsid w:val="000F0F76"/>
    <w:rsid w:val="000F11D1"/>
    <w:rsid w:val="00125CEF"/>
    <w:rsid w:val="0014487D"/>
    <w:rsid w:val="001734E9"/>
    <w:rsid w:val="001D48E5"/>
    <w:rsid w:val="001E2B36"/>
    <w:rsid w:val="00212BB7"/>
    <w:rsid w:val="00241351"/>
    <w:rsid w:val="00274710"/>
    <w:rsid w:val="002A1F30"/>
    <w:rsid w:val="002A2E42"/>
    <w:rsid w:val="00304878"/>
    <w:rsid w:val="00325C06"/>
    <w:rsid w:val="00336893"/>
    <w:rsid w:val="00365A5E"/>
    <w:rsid w:val="00384D6A"/>
    <w:rsid w:val="0039219E"/>
    <w:rsid w:val="003B1DF0"/>
    <w:rsid w:val="00424606"/>
    <w:rsid w:val="004543BC"/>
    <w:rsid w:val="00464E1B"/>
    <w:rsid w:val="004829A4"/>
    <w:rsid w:val="00485BAF"/>
    <w:rsid w:val="004D489C"/>
    <w:rsid w:val="00506156"/>
    <w:rsid w:val="0051716D"/>
    <w:rsid w:val="00604342"/>
    <w:rsid w:val="00604CE0"/>
    <w:rsid w:val="006167A8"/>
    <w:rsid w:val="00634D57"/>
    <w:rsid w:val="0064740E"/>
    <w:rsid w:val="00650655"/>
    <w:rsid w:val="00654C51"/>
    <w:rsid w:val="006A2F45"/>
    <w:rsid w:val="006B4A99"/>
    <w:rsid w:val="006C3C5C"/>
    <w:rsid w:val="006C54E8"/>
    <w:rsid w:val="006D1D96"/>
    <w:rsid w:val="006D5C6E"/>
    <w:rsid w:val="00701228"/>
    <w:rsid w:val="0072175D"/>
    <w:rsid w:val="00725012"/>
    <w:rsid w:val="00755969"/>
    <w:rsid w:val="007565C4"/>
    <w:rsid w:val="00761E24"/>
    <w:rsid w:val="00770807"/>
    <w:rsid w:val="00796FDE"/>
    <w:rsid w:val="007D541F"/>
    <w:rsid w:val="00814193"/>
    <w:rsid w:val="00815FDC"/>
    <w:rsid w:val="00830526"/>
    <w:rsid w:val="00853665"/>
    <w:rsid w:val="008774C4"/>
    <w:rsid w:val="00883225"/>
    <w:rsid w:val="008D7094"/>
    <w:rsid w:val="008D7199"/>
    <w:rsid w:val="009012D0"/>
    <w:rsid w:val="00906D3F"/>
    <w:rsid w:val="00957EE7"/>
    <w:rsid w:val="00976E2A"/>
    <w:rsid w:val="009949D5"/>
    <w:rsid w:val="009A1BFD"/>
    <w:rsid w:val="009C6214"/>
    <w:rsid w:val="009D0A26"/>
    <w:rsid w:val="00A75A0E"/>
    <w:rsid w:val="00AA4C7B"/>
    <w:rsid w:val="00AC7EED"/>
    <w:rsid w:val="00B252CF"/>
    <w:rsid w:val="00B36E4D"/>
    <w:rsid w:val="00B80FEA"/>
    <w:rsid w:val="00BF4C3D"/>
    <w:rsid w:val="00C41406"/>
    <w:rsid w:val="00C90D5B"/>
    <w:rsid w:val="00CA11D2"/>
    <w:rsid w:val="00CB6355"/>
    <w:rsid w:val="00CB791E"/>
    <w:rsid w:val="00CC1786"/>
    <w:rsid w:val="00CE5630"/>
    <w:rsid w:val="00D14097"/>
    <w:rsid w:val="00D72967"/>
    <w:rsid w:val="00D75480"/>
    <w:rsid w:val="00D91F78"/>
    <w:rsid w:val="00D93807"/>
    <w:rsid w:val="00E973E1"/>
    <w:rsid w:val="00EA7491"/>
    <w:rsid w:val="00EB350A"/>
    <w:rsid w:val="00F35CDC"/>
    <w:rsid w:val="00F41928"/>
    <w:rsid w:val="00F679A2"/>
    <w:rsid w:val="00F7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E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64E1B"/>
    <w:rPr>
      <w:rFonts w:cs="Calibri"/>
    </w:rPr>
  </w:style>
  <w:style w:type="character" w:styleId="Hyperlink">
    <w:name w:val="Hyperlink"/>
    <w:basedOn w:val="DefaultParagraphFont"/>
    <w:uiPriority w:val="99"/>
    <w:semiHidden/>
    <w:rsid w:val="00464E1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64E1B"/>
    <w:pPr>
      <w:ind w:left="720"/>
    </w:pPr>
  </w:style>
  <w:style w:type="table" w:styleId="TableGrid">
    <w:name w:val="Table Grid"/>
    <w:basedOn w:val="TableNormal"/>
    <w:uiPriority w:val="99"/>
    <w:rsid w:val="006C54E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rkazkladnhotextu32">
    <w:name w:val="Zarážka základného textu 32"/>
    <w:basedOn w:val="Normal"/>
    <w:uiPriority w:val="99"/>
    <w:rsid w:val="00A75A0E"/>
    <w:pPr>
      <w:widowControl w:val="0"/>
      <w:suppressAutoHyphens/>
      <w:spacing w:before="120" w:after="0" w:line="228" w:lineRule="auto"/>
      <w:ind w:left="426" w:hanging="426"/>
      <w:jc w:val="both"/>
    </w:pPr>
    <w:rPr>
      <w:color w:val="000000"/>
      <w:sz w:val="24"/>
      <w:szCs w:val="24"/>
      <w:lang w:eastAsia="ar-SA"/>
    </w:rPr>
  </w:style>
  <w:style w:type="paragraph" w:customStyle="1" w:styleId="Zkladntext21">
    <w:name w:val="Základný text 21"/>
    <w:basedOn w:val="Normal"/>
    <w:uiPriority w:val="99"/>
    <w:rsid w:val="00A75A0E"/>
    <w:pPr>
      <w:widowControl w:val="0"/>
      <w:suppressAutoHyphens/>
      <w:spacing w:after="0" w:line="228" w:lineRule="auto"/>
      <w:jc w:val="both"/>
    </w:pPr>
    <w:rPr>
      <w:rFonts w:ascii="Tahoma" w:hAnsi="Tahoma" w:cs="Tahoma"/>
      <w:color w:val="000000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51716D"/>
    <w:pPr>
      <w:widowControl w:val="0"/>
      <w:autoSpaceDE w:val="0"/>
      <w:autoSpaceDN w:val="0"/>
      <w:adjustRightInd w:val="0"/>
      <w:spacing w:after="120" w:line="240" w:lineRule="auto"/>
    </w:pPr>
    <w:rPr>
      <w:rFonts w:ascii="Letter Gothic" w:hAnsi="Letter Gothic" w:cs="Letter Gothic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716D"/>
    <w:rPr>
      <w:rFonts w:ascii="Letter Gothic" w:hAnsi="Letter Gothic" w:cs="Letter Gothic"/>
      <w:sz w:val="24"/>
      <w:szCs w:val="24"/>
      <w:lang w:eastAsia="sk-SK"/>
    </w:rPr>
  </w:style>
  <w:style w:type="paragraph" w:customStyle="1" w:styleId="Zkladntext31">
    <w:name w:val="Základný text 31"/>
    <w:basedOn w:val="Normal"/>
    <w:uiPriority w:val="99"/>
    <w:rsid w:val="0051716D"/>
    <w:pPr>
      <w:widowControl w:val="0"/>
      <w:suppressAutoHyphens/>
      <w:spacing w:before="120" w:after="0" w:line="336" w:lineRule="auto"/>
      <w:jc w:val="both"/>
    </w:pPr>
    <w:rPr>
      <w:rFonts w:ascii="Tahoma" w:hAnsi="Tahoma" w:cs="Tahoma"/>
      <w:color w:val="000000"/>
      <w:lang w:eastAsia="ar-SA"/>
    </w:rPr>
  </w:style>
  <w:style w:type="paragraph" w:customStyle="1" w:styleId="Normln">
    <w:name w:val="Normální~"/>
    <w:basedOn w:val="Normal"/>
    <w:uiPriority w:val="99"/>
    <w:rsid w:val="00957EE7"/>
    <w:pPr>
      <w:widowControl w:val="0"/>
      <w:suppressAutoHyphens/>
      <w:spacing w:after="0" w:line="228" w:lineRule="auto"/>
    </w:pPr>
    <w:rPr>
      <w:rFonts w:ascii="Tahoma" w:hAnsi="Tahoma" w:cs="Tahoma"/>
      <w:color w:val="000000"/>
      <w:lang w:eastAsia="ar-SA"/>
    </w:rPr>
  </w:style>
  <w:style w:type="paragraph" w:customStyle="1" w:styleId="Default">
    <w:name w:val="Default"/>
    <w:uiPriority w:val="99"/>
    <w:rsid w:val="001448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A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2F45"/>
    <w:rPr>
      <w:lang w:val="sk-SK"/>
    </w:rPr>
  </w:style>
  <w:style w:type="paragraph" w:styleId="Footer">
    <w:name w:val="footer"/>
    <w:basedOn w:val="Normal"/>
    <w:link w:val="FooterChar"/>
    <w:uiPriority w:val="99"/>
    <w:rsid w:val="006A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2F45"/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1138</Words>
  <Characters>6493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Zámenná zmluva </dc:title>
  <dc:subject/>
  <dc:creator>miso333</dc:creator>
  <cp:keywords/>
  <dc:description/>
  <cp:lastModifiedBy>user</cp:lastModifiedBy>
  <cp:revision>2</cp:revision>
  <cp:lastPrinted>2021-10-27T08:25:00Z</cp:lastPrinted>
  <dcterms:created xsi:type="dcterms:W3CDTF">2021-10-27T08:28:00Z</dcterms:created>
  <dcterms:modified xsi:type="dcterms:W3CDTF">2021-10-27T08:28:00Z</dcterms:modified>
</cp:coreProperties>
</file>